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9763E" w:rsidTr="006C6DC8">
        <w:trPr>
          <w:trHeight w:val="1702"/>
        </w:trPr>
        <w:tc>
          <w:tcPr>
            <w:tcW w:w="1951" w:type="dxa"/>
          </w:tcPr>
          <w:p w:rsidR="0079763E" w:rsidRDefault="0079763E" w:rsidP="002F0F99">
            <w:pPr>
              <w:pStyle w:val="-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068968" wp14:editId="31D243D5">
                  <wp:simplePos x="0" y="0"/>
                  <wp:positionH relativeFrom="column">
                    <wp:posOffset>-1571</wp:posOffset>
                  </wp:positionH>
                  <wp:positionV relativeFrom="paragraph">
                    <wp:posOffset>56566</wp:posOffset>
                  </wp:positionV>
                  <wp:extent cx="977827" cy="9204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56" cy="919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7A6B91" w:rsidRPr="006C6DC8" w:rsidRDefault="0079763E" w:rsidP="0079763E">
            <w:pPr>
              <w:jc w:val="center"/>
              <w:rPr>
                <w:b/>
                <w:sz w:val="28"/>
                <w:szCs w:val="28"/>
              </w:rPr>
            </w:pPr>
            <w:r w:rsidRPr="006C6DC8">
              <w:rPr>
                <w:b/>
                <w:sz w:val="28"/>
                <w:szCs w:val="28"/>
              </w:rPr>
              <w:t>Филиал открытого акционерного общества</w:t>
            </w:r>
            <w:r w:rsidRPr="006C6DC8">
              <w:rPr>
                <w:b/>
                <w:sz w:val="28"/>
                <w:szCs w:val="28"/>
              </w:rPr>
              <w:br/>
              <w:t xml:space="preserve">«Научно-технический центр </w:t>
            </w:r>
          </w:p>
          <w:p w:rsidR="0079763E" w:rsidRPr="006C6DC8" w:rsidRDefault="0079763E" w:rsidP="0079763E">
            <w:pPr>
              <w:jc w:val="center"/>
              <w:rPr>
                <w:b/>
                <w:sz w:val="28"/>
                <w:szCs w:val="28"/>
              </w:rPr>
            </w:pPr>
            <w:r w:rsidRPr="006C6DC8">
              <w:rPr>
                <w:b/>
                <w:sz w:val="28"/>
                <w:szCs w:val="28"/>
              </w:rPr>
              <w:t>Единой энергетической системы»</w:t>
            </w:r>
            <w:r w:rsidRPr="006C6DC8">
              <w:rPr>
                <w:b/>
                <w:sz w:val="28"/>
                <w:szCs w:val="28"/>
              </w:rPr>
              <w:br/>
              <w:t>«Технологии автоматического управления»</w:t>
            </w:r>
          </w:p>
          <w:p w:rsidR="0079763E" w:rsidRDefault="0079763E" w:rsidP="002F0F99">
            <w:pPr>
              <w:jc w:val="center"/>
            </w:pPr>
            <w:r w:rsidRPr="006C6DC8">
              <w:rPr>
                <w:b/>
                <w:sz w:val="28"/>
                <w:szCs w:val="28"/>
              </w:rPr>
              <w:t>(Московский филиал)</w:t>
            </w:r>
          </w:p>
        </w:tc>
      </w:tr>
    </w:tbl>
    <w:p w:rsidR="0003473C" w:rsidRPr="007F5D9D" w:rsidRDefault="0003473C" w:rsidP="0003473C">
      <w:pPr>
        <w:pStyle w:val="-1"/>
        <w:rPr>
          <w:rFonts w:ascii="Times New Roman" w:hAnsi="Times New Roman"/>
        </w:rPr>
      </w:pPr>
      <w:r w:rsidRPr="007F5D9D">
        <w:rPr>
          <w:rFonts w:ascii="Times New Roman" w:hAnsi="Times New Roman"/>
        </w:rPr>
        <w:t xml:space="preserve">Объявление о конкурсе </w:t>
      </w:r>
    </w:p>
    <w:p w:rsidR="007A6B91" w:rsidRDefault="007A6B91" w:rsidP="00B41983">
      <w:pPr>
        <w:ind w:firstLine="426"/>
        <w:jc w:val="both"/>
        <w:rPr>
          <w:sz w:val="28"/>
          <w:szCs w:val="28"/>
        </w:rPr>
      </w:pPr>
      <w:r w:rsidRPr="007F5D9D">
        <w:rPr>
          <w:sz w:val="28"/>
          <w:szCs w:val="28"/>
        </w:rPr>
        <w:t>Филиал ОАО «НТЦ ЕЭС» «ТАУ»</w:t>
      </w:r>
      <w:r w:rsidR="0003473C" w:rsidRPr="007F5D9D">
        <w:rPr>
          <w:sz w:val="28"/>
          <w:szCs w:val="28"/>
        </w:rPr>
        <w:t xml:space="preserve"> </w:t>
      </w:r>
      <w:r w:rsidR="003D554D" w:rsidRPr="007F5D9D">
        <w:rPr>
          <w:sz w:val="28"/>
          <w:szCs w:val="28"/>
        </w:rPr>
        <w:t xml:space="preserve">(город Москва) </w:t>
      </w:r>
      <w:r w:rsidR="0003473C" w:rsidRPr="007F5D9D">
        <w:rPr>
          <w:sz w:val="28"/>
          <w:szCs w:val="28"/>
        </w:rPr>
        <w:t>объявляет конкурс на замещение вакантн</w:t>
      </w:r>
      <w:r w:rsidRPr="007F5D9D">
        <w:rPr>
          <w:sz w:val="28"/>
          <w:szCs w:val="28"/>
        </w:rPr>
        <w:t>ых</w:t>
      </w:r>
      <w:r w:rsidR="0003473C" w:rsidRPr="007F5D9D">
        <w:rPr>
          <w:sz w:val="28"/>
          <w:szCs w:val="28"/>
        </w:rPr>
        <w:t xml:space="preserve"> должност</w:t>
      </w:r>
      <w:r w:rsidRPr="007F5D9D">
        <w:rPr>
          <w:sz w:val="28"/>
          <w:szCs w:val="28"/>
        </w:rPr>
        <w:t xml:space="preserve">ей </w:t>
      </w:r>
      <w:r w:rsidR="003D554D" w:rsidRPr="007F5D9D">
        <w:rPr>
          <w:sz w:val="28"/>
          <w:szCs w:val="28"/>
        </w:rPr>
        <w:t>«</w:t>
      </w:r>
      <w:r w:rsidR="00A36A9A" w:rsidRPr="007F5D9D">
        <w:rPr>
          <w:sz w:val="28"/>
          <w:szCs w:val="28"/>
        </w:rPr>
        <w:t>с</w:t>
      </w:r>
      <w:r w:rsidR="003D554D" w:rsidRPr="007F5D9D">
        <w:rPr>
          <w:sz w:val="28"/>
          <w:szCs w:val="28"/>
        </w:rPr>
        <w:t>пециалист</w:t>
      </w:r>
      <w:r w:rsidR="00A36A9A" w:rsidRPr="007F5D9D">
        <w:rPr>
          <w:sz w:val="28"/>
          <w:szCs w:val="28"/>
        </w:rPr>
        <w:t>» в отделе</w:t>
      </w:r>
      <w:r w:rsidR="003D554D" w:rsidRPr="007F5D9D">
        <w:rPr>
          <w:sz w:val="28"/>
          <w:szCs w:val="28"/>
        </w:rPr>
        <w:t xml:space="preserve"> развития технологий розничных рынков электрической энергии»</w:t>
      </w:r>
      <w:r w:rsidR="00A36A9A" w:rsidRPr="007F5D9D">
        <w:rPr>
          <w:sz w:val="28"/>
          <w:szCs w:val="28"/>
        </w:rPr>
        <w:t>.</w:t>
      </w:r>
    </w:p>
    <w:p w:rsidR="00B41983" w:rsidRDefault="00B41983" w:rsidP="00B41983">
      <w:pPr>
        <w:jc w:val="both"/>
        <w:rPr>
          <w:i/>
          <w:sz w:val="32"/>
          <w:szCs w:val="28"/>
        </w:rPr>
      </w:pPr>
    </w:p>
    <w:p w:rsidR="00B41983" w:rsidRPr="00B41983" w:rsidRDefault="00B41983" w:rsidP="00B41983">
      <w:pPr>
        <w:jc w:val="both"/>
        <w:rPr>
          <w:i/>
          <w:sz w:val="32"/>
          <w:szCs w:val="28"/>
        </w:rPr>
      </w:pPr>
      <w:r w:rsidRPr="00B41983">
        <w:rPr>
          <w:i/>
          <w:sz w:val="32"/>
          <w:szCs w:val="28"/>
        </w:rPr>
        <w:t>Победитель конкурса получит возможность трудоустройства по перспективному направлению в надежной компании электроэнергетики и перспективы карьерного роста</w:t>
      </w:r>
    </w:p>
    <w:p w:rsidR="00B41983" w:rsidRPr="007F5D9D" w:rsidRDefault="00B41983" w:rsidP="003D554D">
      <w:pPr>
        <w:jc w:val="both"/>
        <w:rPr>
          <w:b/>
          <w:sz w:val="28"/>
          <w:szCs w:val="28"/>
        </w:rPr>
      </w:pPr>
    </w:p>
    <w:p w:rsidR="003D554D" w:rsidRPr="007F5D9D" w:rsidRDefault="003D554D" w:rsidP="00A36A9A">
      <w:pPr>
        <w:spacing w:after="120"/>
        <w:jc w:val="both"/>
        <w:rPr>
          <w:b/>
          <w:sz w:val="28"/>
          <w:szCs w:val="28"/>
        </w:rPr>
      </w:pPr>
      <w:r w:rsidRPr="007F5D9D">
        <w:rPr>
          <w:b/>
          <w:sz w:val="28"/>
          <w:szCs w:val="28"/>
        </w:rPr>
        <w:t>К участию в конкурсе приглашаются лица, отвечающие следующим требованиям:</w:t>
      </w:r>
    </w:p>
    <w:p w:rsidR="00A36A9A" w:rsidRPr="007F5D9D" w:rsidRDefault="00542551" w:rsidP="00A36A9A">
      <w:pPr>
        <w:pStyle w:val="af5"/>
        <w:numPr>
          <w:ilvl w:val="0"/>
          <w:numId w:val="24"/>
        </w:numPr>
        <w:spacing w:line="240" w:lineRule="auto"/>
        <w:ind w:left="714" w:hanging="357"/>
        <w:rPr>
          <w:rFonts w:eastAsia="Times New Roman" w:cs="Times New Roman"/>
        </w:rPr>
      </w:pPr>
      <w:r w:rsidRPr="007F5D9D">
        <w:rPr>
          <w:rFonts w:eastAsia="Times New Roman" w:cs="Times New Roman"/>
        </w:rPr>
        <w:t xml:space="preserve">Высшее </w:t>
      </w:r>
      <w:r w:rsidR="00A36A9A" w:rsidRPr="007F5D9D">
        <w:t xml:space="preserve">техническое </w:t>
      </w:r>
      <w:r w:rsidRPr="007F5D9D">
        <w:rPr>
          <w:rFonts w:eastAsia="Times New Roman" w:cs="Times New Roman"/>
        </w:rPr>
        <w:t xml:space="preserve">образование по специальностям: </w:t>
      </w:r>
      <w:r w:rsidR="00A36A9A" w:rsidRPr="007F5D9D">
        <w:rPr>
          <w:rFonts w:eastAsia="Times New Roman" w:cs="Times New Roman"/>
        </w:rPr>
        <w:t>«Электри</w:t>
      </w:r>
      <w:r w:rsidR="00A36A9A" w:rsidRPr="007F5D9D">
        <w:t>ческие станции, системы и сети», «Электроснабжение», «Электроэнергетика».</w:t>
      </w:r>
    </w:p>
    <w:p w:rsidR="00A36A9A" w:rsidRPr="007F5D9D" w:rsidRDefault="00542551" w:rsidP="00A36A9A">
      <w:pPr>
        <w:pStyle w:val="af5"/>
        <w:numPr>
          <w:ilvl w:val="0"/>
          <w:numId w:val="24"/>
        </w:numPr>
        <w:spacing w:line="240" w:lineRule="auto"/>
        <w:ind w:left="714" w:hanging="357"/>
        <w:rPr>
          <w:rFonts w:eastAsia="Times New Roman"/>
        </w:rPr>
      </w:pPr>
      <w:r w:rsidRPr="007F5D9D">
        <w:rPr>
          <w:rFonts w:eastAsia="Times New Roman"/>
        </w:rPr>
        <w:t xml:space="preserve">Навыки расчета и анализа нагрузок, токов </w:t>
      </w:r>
      <w:r w:rsidR="00A36A9A" w:rsidRPr="007F5D9D">
        <w:rPr>
          <w:rFonts w:eastAsia="Times New Roman"/>
        </w:rPr>
        <w:t xml:space="preserve">короткого замыкания, установившихся </w:t>
      </w:r>
      <w:r w:rsidR="00A36A9A" w:rsidRPr="007F5D9D">
        <w:rPr>
          <w:rFonts w:eastAsia="Times New Roman"/>
        </w:rPr>
        <w:tab/>
        <w:t>режимов, динамической устойчивости.</w:t>
      </w:r>
    </w:p>
    <w:p w:rsidR="00A36A9A" w:rsidRPr="007F5D9D" w:rsidRDefault="00542551" w:rsidP="00A36A9A">
      <w:pPr>
        <w:pStyle w:val="af5"/>
        <w:numPr>
          <w:ilvl w:val="0"/>
          <w:numId w:val="24"/>
        </w:numPr>
        <w:spacing w:line="240" w:lineRule="auto"/>
        <w:ind w:left="714" w:hanging="357"/>
        <w:rPr>
          <w:rFonts w:eastAsia="Times New Roman"/>
        </w:rPr>
      </w:pPr>
      <w:r w:rsidRPr="007F5D9D">
        <w:rPr>
          <w:rFonts w:eastAsia="Times New Roman"/>
        </w:rPr>
        <w:t xml:space="preserve">Наличие опыта работы в проектной </w:t>
      </w:r>
      <w:r w:rsidR="00A36A9A" w:rsidRPr="007F5D9D">
        <w:rPr>
          <w:rFonts w:eastAsia="Times New Roman"/>
        </w:rPr>
        <w:t>деятельности (приветствуется)</w:t>
      </w:r>
    </w:p>
    <w:p w:rsidR="003D554D" w:rsidRPr="007F5D9D" w:rsidRDefault="003D554D" w:rsidP="003D554D">
      <w:pPr>
        <w:jc w:val="both"/>
        <w:rPr>
          <w:b/>
          <w:sz w:val="28"/>
          <w:szCs w:val="28"/>
        </w:rPr>
      </w:pPr>
    </w:p>
    <w:p w:rsidR="0003473C" w:rsidRPr="007F5D9D" w:rsidRDefault="0003473C" w:rsidP="007A6B91">
      <w:pPr>
        <w:pStyle w:val="-1"/>
        <w:rPr>
          <w:rFonts w:ascii="Times New Roman" w:hAnsi="Times New Roman"/>
        </w:rPr>
      </w:pPr>
      <w:r w:rsidRPr="007F5D9D">
        <w:rPr>
          <w:rFonts w:ascii="Times New Roman" w:hAnsi="Times New Roman"/>
        </w:rPr>
        <w:t xml:space="preserve">Регламент </w:t>
      </w:r>
      <w:r w:rsidR="003D554D" w:rsidRPr="007F5D9D">
        <w:rPr>
          <w:rFonts w:ascii="Times New Roman" w:hAnsi="Times New Roman"/>
        </w:rPr>
        <w:t xml:space="preserve">проведения </w:t>
      </w:r>
      <w:r w:rsidRPr="007F5D9D">
        <w:rPr>
          <w:rFonts w:ascii="Times New Roman" w:hAnsi="Times New Roman"/>
        </w:rPr>
        <w:t xml:space="preserve">конкурса: </w:t>
      </w:r>
    </w:p>
    <w:p w:rsidR="007C4385" w:rsidRPr="007F5D9D" w:rsidRDefault="007C4385" w:rsidP="00B41983">
      <w:pPr>
        <w:ind w:firstLine="426"/>
        <w:jc w:val="both"/>
        <w:rPr>
          <w:sz w:val="28"/>
          <w:szCs w:val="28"/>
        </w:rPr>
      </w:pPr>
      <w:r w:rsidRPr="007F5D9D">
        <w:rPr>
          <w:sz w:val="28"/>
          <w:szCs w:val="28"/>
        </w:rPr>
        <w:t>Конкурс проводится в три этапа. Участие в первом этапе открыто для всех ж</w:t>
      </w:r>
      <w:r w:rsidR="00B41983">
        <w:rPr>
          <w:sz w:val="28"/>
          <w:szCs w:val="28"/>
        </w:rPr>
        <w:t>ела</w:t>
      </w:r>
      <w:r w:rsidRPr="007F5D9D">
        <w:rPr>
          <w:sz w:val="28"/>
          <w:szCs w:val="28"/>
        </w:rPr>
        <w:t xml:space="preserve">ющих лиц, соответствующих вышеизложенным требованиям. К участию в последующих этапах допускаются только лица, успешно </w:t>
      </w:r>
      <w:r w:rsidR="00B41983">
        <w:rPr>
          <w:sz w:val="28"/>
          <w:szCs w:val="28"/>
        </w:rPr>
        <w:t xml:space="preserve">прошедшие </w:t>
      </w:r>
      <w:r w:rsidRPr="007F5D9D">
        <w:rPr>
          <w:sz w:val="28"/>
          <w:szCs w:val="28"/>
        </w:rPr>
        <w:t xml:space="preserve">предыдущие этапы. </w:t>
      </w:r>
    </w:p>
    <w:p w:rsidR="007C4385" w:rsidRPr="007F5D9D" w:rsidRDefault="007C4385" w:rsidP="007C4385">
      <w:pPr>
        <w:ind w:left="426"/>
        <w:jc w:val="both"/>
        <w:rPr>
          <w:sz w:val="28"/>
          <w:szCs w:val="28"/>
        </w:rPr>
      </w:pPr>
    </w:p>
    <w:p w:rsidR="007C4385" w:rsidRPr="007F5D9D" w:rsidRDefault="007C4385" w:rsidP="00B41983">
      <w:pPr>
        <w:spacing w:after="120"/>
        <w:ind w:firstLine="425"/>
        <w:jc w:val="both"/>
        <w:rPr>
          <w:sz w:val="28"/>
          <w:szCs w:val="28"/>
          <w:u w:val="single"/>
        </w:rPr>
      </w:pPr>
      <w:r w:rsidRPr="007F5D9D">
        <w:rPr>
          <w:sz w:val="28"/>
          <w:szCs w:val="28"/>
          <w:u w:val="single"/>
        </w:rPr>
        <w:t>Этап 1</w:t>
      </w:r>
      <w:r w:rsidR="00B41983">
        <w:rPr>
          <w:sz w:val="28"/>
          <w:szCs w:val="28"/>
          <w:u w:val="single"/>
        </w:rPr>
        <w:t>.</w:t>
      </w:r>
      <w:r w:rsidR="00206BC1" w:rsidRPr="007F5D9D">
        <w:rPr>
          <w:sz w:val="28"/>
          <w:szCs w:val="28"/>
          <w:u w:val="single"/>
        </w:rPr>
        <w:t xml:space="preserve"> Выполнение т</w:t>
      </w:r>
      <w:r w:rsidRPr="007F5D9D">
        <w:rPr>
          <w:sz w:val="28"/>
          <w:szCs w:val="28"/>
          <w:u w:val="single"/>
        </w:rPr>
        <w:t>ворческо</w:t>
      </w:r>
      <w:r w:rsidR="00206BC1" w:rsidRPr="007F5D9D">
        <w:rPr>
          <w:sz w:val="28"/>
          <w:szCs w:val="28"/>
          <w:u w:val="single"/>
        </w:rPr>
        <w:t>го</w:t>
      </w:r>
      <w:r w:rsidRPr="007F5D9D">
        <w:rPr>
          <w:sz w:val="28"/>
          <w:szCs w:val="28"/>
          <w:u w:val="single"/>
        </w:rPr>
        <w:t xml:space="preserve"> задани</w:t>
      </w:r>
      <w:r w:rsidR="00206BC1" w:rsidRPr="007F5D9D">
        <w:rPr>
          <w:sz w:val="28"/>
          <w:szCs w:val="28"/>
          <w:u w:val="single"/>
        </w:rPr>
        <w:t>я</w:t>
      </w:r>
      <w:r w:rsidRPr="007F5D9D">
        <w:rPr>
          <w:sz w:val="28"/>
          <w:szCs w:val="28"/>
          <w:u w:val="single"/>
        </w:rPr>
        <w:t>.</w:t>
      </w:r>
    </w:p>
    <w:p w:rsidR="003D2666" w:rsidRPr="007F5D9D" w:rsidRDefault="003D2666" w:rsidP="00B41983">
      <w:pPr>
        <w:ind w:firstLine="426"/>
        <w:jc w:val="both"/>
        <w:rPr>
          <w:sz w:val="28"/>
          <w:szCs w:val="28"/>
        </w:rPr>
      </w:pPr>
      <w:r w:rsidRPr="007F5D9D">
        <w:rPr>
          <w:sz w:val="28"/>
          <w:szCs w:val="28"/>
        </w:rPr>
        <w:t>Целью выполнения творческого задания является демонстрация способностей кандидата к решению инженерных задач в области электроэнергетики, знаний в области проектирования, навыков выполнения расчетов и представления результатов своей деятельности.</w:t>
      </w:r>
    </w:p>
    <w:p w:rsidR="003D2666" w:rsidRPr="007F5D9D" w:rsidRDefault="007C4385" w:rsidP="00B41983">
      <w:pPr>
        <w:ind w:firstLine="426"/>
        <w:jc w:val="both"/>
        <w:rPr>
          <w:sz w:val="28"/>
          <w:szCs w:val="28"/>
        </w:rPr>
      </w:pPr>
      <w:r w:rsidRPr="007F5D9D">
        <w:rPr>
          <w:sz w:val="28"/>
          <w:szCs w:val="28"/>
        </w:rPr>
        <w:t xml:space="preserve">Творческое задание размещено </w:t>
      </w:r>
      <w:r w:rsidR="003D2666" w:rsidRPr="007F5D9D">
        <w:rPr>
          <w:sz w:val="28"/>
          <w:szCs w:val="28"/>
        </w:rPr>
        <w:t xml:space="preserve">в Приложении. </w:t>
      </w:r>
    </w:p>
    <w:p w:rsidR="007C4385" w:rsidRPr="007F5D9D" w:rsidRDefault="003D2666" w:rsidP="00B41983">
      <w:pPr>
        <w:ind w:firstLine="426"/>
        <w:jc w:val="both"/>
        <w:rPr>
          <w:sz w:val="28"/>
          <w:szCs w:val="28"/>
        </w:rPr>
      </w:pPr>
      <w:r w:rsidRPr="007F5D9D">
        <w:rPr>
          <w:sz w:val="28"/>
          <w:szCs w:val="28"/>
        </w:rPr>
        <w:t>Результат</w:t>
      </w:r>
      <w:r w:rsidR="00B41983">
        <w:rPr>
          <w:sz w:val="28"/>
          <w:szCs w:val="28"/>
        </w:rPr>
        <w:t>о</w:t>
      </w:r>
      <w:r w:rsidRPr="007F5D9D">
        <w:rPr>
          <w:sz w:val="28"/>
          <w:szCs w:val="28"/>
        </w:rPr>
        <w:t xml:space="preserve">м выполнения творческого задания является отчет, формируемый в свободной форме. </w:t>
      </w:r>
    </w:p>
    <w:p w:rsidR="003D2666" w:rsidRPr="007F5D9D" w:rsidRDefault="003D2666" w:rsidP="00B41983">
      <w:pPr>
        <w:ind w:firstLine="426"/>
        <w:jc w:val="both"/>
        <w:rPr>
          <w:bCs/>
          <w:sz w:val="28"/>
          <w:szCs w:val="28"/>
        </w:rPr>
      </w:pPr>
      <w:r w:rsidRPr="007F5D9D">
        <w:rPr>
          <w:sz w:val="28"/>
          <w:szCs w:val="28"/>
        </w:rPr>
        <w:t xml:space="preserve">Для прохождения Этапа 1 кандидатам необходимо в срок до 15-00 </w:t>
      </w:r>
      <w:proofErr w:type="spellStart"/>
      <w:r w:rsidR="00B41983">
        <w:rPr>
          <w:sz w:val="28"/>
          <w:szCs w:val="28"/>
        </w:rPr>
        <w:t>м</w:t>
      </w:r>
      <w:r w:rsidRPr="007F5D9D">
        <w:rPr>
          <w:sz w:val="28"/>
          <w:szCs w:val="28"/>
        </w:rPr>
        <w:t>ск</w:t>
      </w:r>
      <w:proofErr w:type="spellEnd"/>
      <w:r w:rsidRPr="007F5D9D">
        <w:rPr>
          <w:sz w:val="28"/>
          <w:szCs w:val="28"/>
        </w:rPr>
        <w:t xml:space="preserve">.  28.11.2014 направить </w:t>
      </w:r>
      <w:r w:rsidR="00B41983">
        <w:rPr>
          <w:sz w:val="28"/>
          <w:szCs w:val="28"/>
        </w:rPr>
        <w:t>по адресу электронной почты</w:t>
      </w:r>
      <w:r w:rsidRPr="007F5D9D">
        <w:rPr>
          <w:sz w:val="28"/>
          <w:szCs w:val="28"/>
        </w:rPr>
        <w:t xml:space="preserve"> </w:t>
      </w:r>
      <w:hyperlink r:id="rId9" w:history="1">
        <w:r w:rsidRPr="007F5D9D">
          <w:rPr>
            <w:rStyle w:val="af6"/>
            <w:bCs/>
            <w:sz w:val="28"/>
            <w:szCs w:val="28"/>
            <w:lang w:val="en-US"/>
          </w:rPr>
          <w:t>nikishin</w:t>
        </w:r>
        <w:r w:rsidRPr="007F5D9D">
          <w:rPr>
            <w:rStyle w:val="af6"/>
            <w:bCs/>
            <w:sz w:val="28"/>
            <w:szCs w:val="28"/>
          </w:rPr>
          <w:t>-</w:t>
        </w:r>
        <w:r w:rsidRPr="007F5D9D">
          <w:rPr>
            <w:rStyle w:val="af6"/>
            <w:bCs/>
            <w:sz w:val="28"/>
            <w:szCs w:val="28"/>
            <w:lang w:val="en-US"/>
          </w:rPr>
          <w:t>ka</w:t>
        </w:r>
        <w:r w:rsidRPr="007F5D9D">
          <w:rPr>
            <w:rStyle w:val="af6"/>
            <w:bCs/>
            <w:sz w:val="28"/>
            <w:szCs w:val="28"/>
          </w:rPr>
          <w:t>@</w:t>
        </w:r>
        <w:r w:rsidRPr="007F5D9D">
          <w:rPr>
            <w:rStyle w:val="af6"/>
            <w:bCs/>
            <w:sz w:val="28"/>
            <w:szCs w:val="28"/>
            <w:lang w:val="en-US"/>
          </w:rPr>
          <w:t>so</w:t>
        </w:r>
        <w:r w:rsidRPr="007F5D9D">
          <w:rPr>
            <w:rStyle w:val="af6"/>
            <w:bCs/>
            <w:sz w:val="28"/>
            <w:szCs w:val="28"/>
          </w:rPr>
          <w:t>-</w:t>
        </w:r>
        <w:r w:rsidRPr="007F5D9D">
          <w:rPr>
            <w:rStyle w:val="af6"/>
            <w:bCs/>
            <w:sz w:val="28"/>
            <w:szCs w:val="28"/>
            <w:lang w:val="en-US"/>
          </w:rPr>
          <w:t>ups</w:t>
        </w:r>
        <w:r w:rsidRPr="007F5D9D">
          <w:rPr>
            <w:rStyle w:val="af6"/>
            <w:bCs/>
            <w:sz w:val="28"/>
            <w:szCs w:val="28"/>
          </w:rPr>
          <w:t>.</w:t>
        </w:r>
        <w:r w:rsidRPr="007F5D9D">
          <w:rPr>
            <w:rStyle w:val="af6"/>
            <w:bCs/>
            <w:sz w:val="28"/>
            <w:szCs w:val="28"/>
            <w:lang w:val="en-US"/>
          </w:rPr>
          <w:t>ru</w:t>
        </w:r>
      </w:hyperlink>
      <w:r w:rsidRPr="007F5D9D">
        <w:rPr>
          <w:bCs/>
          <w:sz w:val="28"/>
          <w:szCs w:val="28"/>
        </w:rPr>
        <w:t xml:space="preserve"> следующие документы:</w:t>
      </w:r>
    </w:p>
    <w:p w:rsidR="00B41983" w:rsidRDefault="00B41983" w:rsidP="00B41983">
      <w:pPr>
        <w:pStyle w:val="af5"/>
        <w:numPr>
          <w:ilvl w:val="0"/>
          <w:numId w:val="25"/>
        </w:numPr>
        <w:spacing w:line="240" w:lineRule="auto"/>
        <w:ind w:left="709" w:hanging="283"/>
        <w:contextualSpacing w:val="0"/>
      </w:pPr>
      <w:r>
        <w:t>р</w:t>
      </w:r>
      <w:r w:rsidR="003D2666" w:rsidRPr="007F5D9D">
        <w:t>езюме (предоставляется в свободной форме);</w:t>
      </w:r>
    </w:p>
    <w:p w:rsidR="00B41983" w:rsidRDefault="00B41983" w:rsidP="00B41983">
      <w:pPr>
        <w:pStyle w:val="af5"/>
        <w:numPr>
          <w:ilvl w:val="0"/>
          <w:numId w:val="25"/>
        </w:numPr>
        <w:spacing w:line="240" w:lineRule="auto"/>
        <w:ind w:left="709" w:hanging="283"/>
        <w:contextualSpacing w:val="0"/>
      </w:pPr>
      <w:r>
        <w:lastRenderedPageBreak/>
        <w:t>о</w:t>
      </w:r>
      <w:r w:rsidR="003D2666" w:rsidRPr="00B41983">
        <w:t>тчет о выполн</w:t>
      </w:r>
      <w:r w:rsidR="004D5796" w:rsidRPr="00B41983">
        <w:t>ении</w:t>
      </w:r>
      <w:r w:rsidR="003D2666" w:rsidRPr="00B41983">
        <w:t xml:space="preserve"> творческого задания (предоставляется в свободной форме);</w:t>
      </w:r>
    </w:p>
    <w:p w:rsidR="004D5796" w:rsidRPr="00B41983" w:rsidRDefault="00B41983" w:rsidP="00B41983">
      <w:pPr>
        <w:pStyle w:val="af5"/>
        <w:numPr>
          <w:ilvl w:val="0"/>
          <w:numId w:val="25"/>
        </w:numPr>
        <w:spacing w:line="240" w:lineRule="auto"/>
        <w:ind w:left="709" w:hanging="283"/>
        <w:contextualSpacing w:val="0"/>
      </w:pPr>
      <w:r>
        <w:t>и</w:t>
      </w:r>
      <w:r w:rsidR="004D5796" w:rsidRPr="00B41983">
        <w:t>ные документы – по усмотрению кандидата (характеристики, рекомендации и др.).</w:t>
      </w:r>
    </w:p>
    <w:p w:rsidR="007C4385" w:rsidRPr="00B41983" w:rsidRDefault="004D5796" w:rsidP="00B41983">
      <w:pPr>
        <w:ind w:firstLine="426"/>
        <w:jc w:val="both"/>
        <w:rPr>
          <w:sz w:val="28"/>
          <w:szCs w:val="28"/>
        </w:rPr>
      </w:pPr>
      <w:r w:rsidRPr="00B41983">
        <w:rPr>
          <w:sz w:val="28"/>
          <w:szCs w:val="28"/>
        </w:rPr>
        <w:t>Документы, направленные позже</w:t>
      </w:r>
      <w:r w:rsidR="00B41983">
        <w:rPr>
          <w:sz w:val="28"/>
          <w:szCs w:val="28"/>
        </w:rPr>
        <w:t xml:space="preserve"> указанного срока,</w:t>
      </w:r>
      <w:r w:rsidRPr="00B41983">
        <w:rPr>
          <w:sz w:val="28"/>
          <w:szCs w:val="28"/>
        </w:rPr>
        <w:t xml:space="preserve"> не рассматриваются. </w:t>
      </w:r>
    </w:p>
    <w:p w:rsidR="004D5796" w:rsidRPr="00B41983" w:rsidRDefault="0056358E" w:rsidP="00B41983">
      <w:pPr>
        <w:ind w:firstLine="426"/>
        <w:jc w:val="both"/>
        <w:rPr>
          <w:sz w:val="28"/>
          <w:szCs w:val="28"/>
        </w:rPr>
      </w:pPr>
      <w:r w:rsidRPr="00B41983">
        <w:rPr>
          <w:sz w:val="28"/>
          <w:szCs w:val="28"/>
        </w:rPr>
        <w:t>Кандидаты, прошедшие Этап 1, уведомляются о</w:t>
      </w:r>
      <w:r w:rsidR="00B41983">
        <w:rPr>
          <w:sz w:val="28"/>
          <w:szCs w:val="28"/>
        </w:rPr>
        <w:t>б</w:t>
      </w:r>
      <w:r w:rsidRPr="00B41983">
        <w:rPr>
          <w:sz w:val="28"/>
          <w:szCs w:val="28"/>
        </w:rPr>
        <w:t xml:space="preserve"> его успешном прохождении по </w:t>
      </w:r>
      <w:r w:rsidR="00B41983">
        <w:rPr>
          <w:sz w:val="28"/>
          <w:szCs w:val="28"/>
        </w:rPr>
        <w:t xml:space="preserve">адресу </w:t>
      </w:r>
      <w:r w:rsidRPr="00B41983">
        <w:rPr>
          <w:sz w:val="28"/>
          <w:szCs w:val="28"/>
        </w:rPr>
        <w:t xml:space="preserve">электронной </w:t>
      </w:r>
      <w:r w:rsidR="00B41983">
        <w:rPr>
          <w:sz w:val="28"/>
          <w:szCs w:val="28"/>
        </w:rPr>
        <w:t>почты, указанном в резюме.</w:t>
      </w:r>
    </w:p>
    <w:p w:rsidR="004D5796" w:rsidRPr="007F5D9D" w:rsidRDefault="004D5796" w:rsidP="003D2666">
      <w:pPr>
        <w:ind w:left="426"/>
        <w:jc w:val="both"/>
        <w:rPr>
          <w:sz w:val="28"/>
          <w:szCs w:val="28"/>
        </w:rPr>
      </w:pPr>
    </w:p>
    <w:p w:rsidR="004D5796" w:rsidRPr="007F5D9D" w:rsidRDefault="004D5796" w:rsidP="00B41983">
      <w:pPr>
        <w:spacing w:after="120"/>
        <w:ind w:firstLine="425"/>
        <w:jc w:val="both"/>
        <w:rPr>
          <w:sz w:val="28"/>
          <w:szCs w:val="28"/>
          <w:u w:val="single"/>
        </w:rPr>
      </w:pPr>
      <w:r w:rsidRPr="007F5D9D">
        <w:rPr>
          <w:sz w:val="28"/>
          <w:szCs w:val="28"/>
          <w:u w:val="single"/>
        </w:rPr>
        <w:t>Этап 2</w:t>
      </w:r>
      <w:r w:rsidR="00B41983">
        <w:rPr>
          <w:sz w:val="28"/>
          <w:szCs w:val="28"/>
          <w:u w:val="single"/>
        </w:rPr>
        <w:t>.</w:t>
      </w:r>
      <w:r w:rsidRPr="007F5D9D">
        <w:rPr>
          <w:sz w:val="28"/>
          <w:szCs w:val="28"/>
          <w:u w:val="single"/>
        </w:rPr>
        <w:t xml:space="preserve"> </w:t>
      </w:r>
      <w:r w:rsidR="0056358E" w:rsidRPr="007F5D9D">
        <w:rPr>
          <w:sz w:val="28"/>
          <w:szCs w:val="28"/>
          <w:u w:val="single"/>
        </w:rPr>
        <w:t>Интервью</w:t>
      </w:r>
      <w:r w:rsidRPr="007F5D9D">
        <w:rPr>
          <w:sz w:val="28"/>
          <w:szCs w:val="28"/>
          <w:u w:val="single"/>
        </w:rPr>
        <w:t>.</w:t>
      </w:r>
    </w:p>
    <w:p w:rsidR="007F5D9D" w:rsidRPr="00B41983" w:rsidRDefault="004D5796" w:rsidP="00B41983">
      <w:pPr>
        <w:ind w:firstLine="426"/>
        <w:jc w:val="both"/>
        <w:rPr>
          <w:sz w:val="28"/>
          <w:szCs w:val="28"/>
        </w:rPr>
      </w:pPr>
      <w:r w:rsidRPr="00B41983">
        <w:rPr>
          <w:sz w:val="28"/>
          <w:szCs w:val="28"/>
        </w:rPr>
        <w:t xml:space="preserve">Целью </w:t>
      </w:r>
      <w:r w:rsidR="0056358E" w:rsidRPr="00B41983">
        <w:rPr>
          <w:sz w:val="28"/>
          <w:szCs w:val="28"/>
        </w:rPr>
        <w:t xml:space="preserve">проведения интервью </w:t>
      </w:r>
      <w:r w:rsidRPr="00B41983">
        <w:rPr>
          <w:sz w:val="28"/>
          <w:szCs w:val="28"/>
        </w:rPr>
        <w:t xml:space="preserve">является </w:t>
      </w:r>
      <w:r w:rsidR="0056358E" w:rsidRPr="00B41983">
        <w:rPr>
          <w:sz w:val="28"/>
          <w:szCs w:val="28"/>
        </w:rPr>
        <w:t>оценка кандидата на предмет соответствия предполагаемой должности</w:t>
      </w:r>
      <w:r w:rsidR="007F5D9D" w:rsidRPr="00B41983">
        <w:rPr>
          <w:sz w:val="28"/>
          <w:szCs w:val="28"/>
        </w:rPr>
        <w:t>, профессиональной пригодности</w:t>
      </w:r>
      <w:r w:rsidR="0056358E" w:rsidRPr="00B41983">
        <w:rPr>
          <w:sz w:val="28"/>
          <w:szCs w:val="28"/>
        </w:rPr>
        <w:t>. Допускается прохождение интервью посредствам видеосвязи</w:t>
      </w:r>
      <w:r w:rsidR="00B24CB2">
        <w:rPr>
          <w:sz w:val="28"/>
          <w:szCs w:val="28"/>
        </w:rPr>
        <w:t xml:space="preserve"> (ПО </w:t>
      </w:r>
      <w:r w:rsidR="00B24CB2">
        <w:rPr>
          <w:sz w:val="28"/>
          <w:szCs w:val="28"/>
          <w:lang w:val="en-US"/>
        </w:rPr>
        <w:t>Skype</w:t>
      </w:r>
      <w:r w:rsidR="00B24CB2">
        <w:rPr>
          <w:sz w:val="28"/>
          <w:szCs w:val="28"/>
        </w:rPr>
        <w:t>)</w:t>
      </w:r>
      <w:r w:rsidR="0056358E" w:rsidRPr="00B41983">
        <w:rPr>
          <w:sz w:val="28"/>
          <w:szCs w:val="28"/>
        </w:rPr>
        <w:t xml:space="preserve">, однако личное присутствие кандидата приветствуется. Дата и время проведения интервью назначаются для каждого кандидата с предварительным согласованием. </w:t>
      </w:r>
    </w:p>
    <w:p w:rsidR="0056358E" w:rsidRPr="00B41983" w:rsidRDefault="0056358E" w:rsidP="00B41983">
      <w:pPr>
        <w:ind w:firstLine="426"/>
        <w:jc w:val="both"/>
        <w:rPr>
          <w:sz w:val="28"/>
          <w:szCs w:val="28"/>
        </w:rPr>
      </w:pPr>
      <w:r w:rsidRPr="00B41983">
        <w:rPr>
          <w:sz w:val="28"/>
          <w:szCs w:val="28"/>
        </w:rPr>
        <w:t>Кандидаты, прошедшие Этап 2, уведомляются о</w:t>
      </w:r>
      <w:r w:rsidR="00B24CB2">
        <w:rPr>
          <w:sz w:val="28"/>
          <w:szCs w:val="28"/>
        </w:rPr>
        <w:t>б</w:t>
      </w:r>
      <w:r w:rsidRPr="00B41983">
        <w:rPr>
          <w:sz w:val="28"/>
          <w:szCs w:val="28"/>
        </w:rPr>
        <w:t xml:space="preserve"> его успешном прохождении </w:t>
      </w:r>
      <w:r w:rsidR="00B24CB2" w:rsidRPr="00B41983">
        <w:rPr>
          <w:sz w:val="28"/>
          <w:szCs w:val="28"/>
        </w:rPr>
        <w:t xml:space="preserve">по </w:t>
      </w:r>
      <w:r w:rsidR="00B24CB2">
        <w:rPr>
          <w:sz w:val="28"/>
          <w:szCs w:val="28"/>
        </w:rPr>
        <w:t xml:space="preserve">адресу </w:t>
      </w:r>
      <w:r w:rsidR="00B24CB2" w:rsidRPr="00B41983">
        <w:rPr>
          <w:sz w:val="28"/>
          <w:szCs w:val="28"/>
        </w:rPr>
        <w:t xml:space="preserve">электронной </w:t>
      </w:r>
      <w:r w:rsidR="00B24CB2">
        <w:rPr>
          <w:sz w:val="28"/>
          <w:szCs w:val="28"/>
        </w:rPr>
        <w:t>почты, указанном в резюме</w:t>
      </w:r>
      <w:r w:rsidRPr="00B41983">
        <w:rPr>
          <w:sz w:val="28"/>
          <w:szCs w:val="28"/>
        </w:rPr>
        <w:t>.</w:t>
      </w:r>
    </w:p>
    <w:p w:rsidR="004D5796" w:rsidRPr="007F5D9D" w:rsidRDefault="004D5796" w:rsidP="0056358E">
      <w:pPr>
        <w:ind w:left="426" w:firstLine="565"/>
        <w:jc w:val="both"/>
        <w:rPr>
          <w:sz w:val="28"/>
          <w:szCs w:val="28"/>
        </w:rPr>
      </w:pPr>
    </w:p>
    <w:p w:rsidR="0056358E" w:rsidRPr="007F5D9D" w:rsidRDefault="0056358E" w:rsidP="00B41983">
      <w:pPr>
        <w:spacing w:after="120"/>
        <w:ind w:firstLine="425"/>
        <w:jc w:val="both"/>
        <w:rPr>
          <w:sz w:val="28"/>
          <w:szCs w:val="28"/>
          <w:u w:val="single"/>
        </w:rPr>
      </w:pPr>
      <w:r w:rsidRPr="007F5D9D">
        <w:rPr>
          <w:sz w:val="28"/>
          <w:szCs w:val="28"/>
          <w:u w:val="single"/>
        </w:rPr>
        <w:t>Этап 3</w:t>
      </w:r>
      <w:r w:rsidR="00B41983">
        <w:rPr>
          <w:sz w:val="28"/>
          <w:szCs w:val="28"/>
          <w:u w:val="single"/>
        </w:rPr>
        <w:t>.</w:t>
      </w:r>
      <w:r w:rsidRPr="007F5D9D">
        <w:rPr>
          <w:sz w:val="28"/>
          <w:szCs w:val="28"/>
          <w:u w:val="single"/>
        </w:rPr>
        <w:t xml:space="preserve"> Собеседование.</w:t>
      </w:r>
    </w:p>
    <w:p w:rsidR="0056358E" w:rsidRPr="00B41983" w:rsidRDefault="0056358E" w:rsidP="00B41983">
      <w:pPr>
        <w:ind w:firstLine="426"/>
        <w:jc w:val="both"/>
        <w:rPr>
          <w:sz w:val="28"/>
          <w:szCs w:val="28"/>
        </w:rPr>
      </w:pPr>
      <w:r w:rsidRPr="00B41983">
        <w:rPr>
          <w:sz w:val="28"/>
          <w:szCs w:val="28"/>
        </w:rPr>
        <w:t>Целью проведения собе</w:t>
      </w:r>
      <w:r w:rsidR="007F5D9D" w:rsidRPr="00B41983">
        <w:rPr>
          <w:sz w:val="28"/>
          <w:szCs w:val="28"/>
        </w:rPr>
        <w:t xml:space="preserve">седования является верификация заявленной кандидатом информации, сравнение и выбор кандидатов. Собеседование проводится непосредственно в Московском филиале ОАО «НТЦ ЕЭС» при обязательном личном присутствии кандидата.  Дата и время проведения </w:t>
      </w:r>
      <w:r w:rsidR="0086436D" w:rsidRPr="00B41983">
        <w:rPr>
          <w:sz w:val="28"/>
          <w:szCs w:val="28"/>
        </w:rPr>
        <w:t>собеседования</w:t>
      </w:r>
      <w:r w:rsidR="007F5D9D" w:rsidRPr="00B41983">
        <w:rPr>
          <w:sz w:val="28"/>
          <w:szCs w:val="28"/>
        </w:rPr>
        <w:t xml:space="preserve"> назначаются для каждого кандидата с предварительным согласованием.</w:t>
      </w:r>
    </w:p>
    <w:p w:rsidR="004D5796" w:rsidRPr="00B41983" w:rsidRDefault="0086436D" w:rsidP="00B41983">
      <w:pPr>
        <w:ind w:firstLine="426"/>
        <w:jc w:val="both"/>
        <w:rPr>
          <w:sz w:val="28"/>
          <w:szCs w:val="28"/>
        </w:rPr>
      </w:pPr>
      <w:r w:rsidRPr="00B41983">
        <w:rPr>
          <w:sz w:val="28"/>
          <w:szCs w:val="28"/>
        </w:rPr>
        <w:t xml:space="preserve">Кандидаты, прошедшие Этап 3, приглашаются на работу </w:t>
      </w:r>
      <w:r w:rsidR="00B24CB2">
        <w:rPr>
          <w:sz w:val="28"/>
          <w:szCs w:val="28"/>
        </w:rPr>
        <w:t xml:space="preserve">в </w:t>
      </w:r>
      <w:r w:rsidRPr="00B41983">
        <w:rPr>
          <w:sz w:val="28"/>
          <w:szCs w:val="28"/>
        </w:rPr>
        <w:t xml:space="preserve">Филиал ОАО «НТЦ ЕЭС» «ТАУ». </w:t>
      </w:r>
    </w:p>
    <w:p w:rsidR="007C0610" w:rsidRDefault="0086436D" w:rsidP="0086436D">
      <w:pPr>
        <w:pStyle w:val="-1"/>
        <w:rPr>
          <w:rStyle w:val="af6"/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По всем вопросам, связанным с проведением конкурса, обращаться по адресу</w:t>
      </w:r>
      <w:r w:rsidR="00B24CB2">
        <w:rPr>
          <w:rFonts w:ascii="Times New Roman" w:hAnsi="Times New Roman"/>
        </w:rPr>
        <w:t xml:space="preserve"> электронной почты:</w:t>
      </w:r>
      <w:r>
        <w:rPr>
          <w:rFonts w:ascii="Times New Roman" w:hAnsi="Times New Roman"/>
        </w:rPr>
        <w:t xml:space="preserve"> </w:t>
      </w:r>
      <w:hyperlink r:id="rId10" w:history="1">
        <w:r w:rsidRPr="0086436D">
          <w:rPr>
            <w:rStyle w:val="af6"/>
            <w:rFonts w:ascii="Times New Roman" w:hAnsi="Times New Roman"/>
            <w:b w:val="0"/>
            <w:bCs/>
            <w:lang w:val="en-US"/>
          </w:rPr>
          <w:t>nikishin</w:t>
        </w:r>
        <w:r w:rsidRPr="0086436D">
          <w:rPr>
            <w:rStyle w:val="af6"/>
            <w:rFonts w:ascii="Times New Roman" w:hAnsi="Times New Roman"/>
            <w:b w:val="0"/>
            <w:bCs/>
          </w:rPr>
          <w:t>-</w:t>
        </w:r>
        <w:r w:rsidRPr="0086436D">
          <w:rPr>
            <w:rStyle w:val="af6"/>
            <w:rFonts w:ascii="Times New Roman" w:hAnsi="Times New Roman"/>
            <w:b w:val="0"/>
            <w:bCs/>
            <w:lang w:val="en-US"/>
          </w:rPr>
          <w:t>ka</w:t>
        </w:r>
        <w:r w:rsidRPr="0086436D">
          <w:rPr>
            <w:rStyle w:val="af6"/>
            <w:rFonts w:ascii="Times New Roman" w:hAnsi="Times New Roman"/>
            <w:b w:val="0"/>
            <w:bCs/>
          </w:rPr>
          <w:t>@</w:t>
        </w:r>
        <w:r w:rsidRPr="0086436D">
          <w:rPr>
            <w:rStyle w:val="af6"/>
            <w:rFonts w:ascii="Times New Roman" w:hAnsi="Times New Roman"/>
            <w:b w:val="0"/>
            <w:bCs/>
            <w:lang w:val="en-US"/>
          </w:rPr>
          <w:t>so</w:t>
        </w:r>
        <w:r w:rsidRPr="0086436D">
          <w:rPr>
            <w:rStyle w:val="af6"/>
            <w:rFonts w:ascii="Times New Roman" w:hAnsi="Times New Roman"/>
            <w:b w:val="0"/>
            <w:bCs/>
          </w:rPr>
          <w:t>-</w:t>
        </w:r>
        <w:r w:rsidRPr="0086436D">
          <w:rPr>
            <w:rStyle w:val="af6"/>
            <w:rFonts w:ascii="Times New Roman" w:hAnsi="Times New Roman"/>
            <w:b w:val="0"/>
            <w:bCs/>
            <w:lang w:val="en-US"/>
          </w:rPr>
          <w:t>ups</w:t>
        </w:r>
        <w:r w:rsidRPr="0086436D">
          <w:rPr>
            <w:rStyle w:val="af6"/>
            <w:rFonts w:ascii="Times New Roman" w:hAnsi="Times New Roman"/>
            <w:b w:val="0"/>
            <w:bCs/>
          </w:rPr>
          <w:t>.</w:t>
        </w:r>
        <w:r w:rsidRPr="0086436D">
          <w:rPr>
            <w:rStyle w:val="af6"/>
            <w:rFonts w:ascii="Times New Roman" w:hAnsi="Times New Roman"/>
            <w:b w:val="0"/>
            <w:bCs/>
            <w:lang w:val="en-US"/>
          </w:rPr>
          <w:t>ru</w:t>
        </w:r>
      </w:hyperlink>
      <w:r>
        <w:rPr>
          <w:rStyle w:val="af6"/>
          <w:rFonts w:ascii="Times New Roman" w:hAnsi="Times New Roman"/>
          <w:b w:val="0"/>
          <w:bCs/>
        </w:rPr>
        <w:t>.</w:t>
      </w:r>
    </w:p>
    <w:p w:rsidR="0086436D" w:rsidRDefault="0086436D" w:rsidP="0086436D">
      <w:pPr>
        <w:pStyle w:val="-"/>
      </w:pPr>
    </w:p>
    <w:p w:rsidR="0086436D" w:rsidRPr="0086436D" w:rsidRDefault="0086436D" w:rsidP="00B24CB2">
      <w:pPr>
        <w:pStyle w:val="-1"/>
      </w:pPr>
      <w:r w:rsidRPr="0086436D">
        <w:rPr>
          <w:rFonts w:ascii="Times New Roman" w:hAnsi="Times New Roman"/>
        </w:rPr>
        <w:t>Приложение:</w:t>
      </w:r>
      <w:r w:rsidR="00B24CB2">
        <w:rPr>
          <w:rFonts w:ascii="Times New Roman" w:hAnsi="Times New Roman"/>
        </w:rPr>
        <w:t xml:space="preserve"> </w:t>
      </w:r>
      <w:r w:rsidRPr="00B24CB2">
        <w:rPr>
          <w:rFonts w:ascii="Times New Roman" w:hAnsi="Times New Roman"/>
          <w:b w:val="0"/>
        </w:rPr>
        <w:t>Творческо</w:t>
      </w:r>
      <w:bookmarkStart w:id="0" w:name="_GoBack"/>
      <w:bookmarkEnd w:id="0"/>
      <w:r w:rsidRPr="00B24CB2">
        <w:rPr>
          <w:rFonts w:ascii="Times New Roman" w:hAnsi="Times New Roman"/>
          <w:b w:val="0"/>
        </w:rPr>
        <w:t>е задание с приложениями.</w:t>
      </w:r>
    </w:p>
    <w:sectPr w:rsidR="0086436D" w:rsidRPr="0086436D" w:rsidSect="00563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1135" w:right="566" w:bottom="1134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14" w:rsidRDefault="00EF7C14">
      <w:r>
        <w:separator/>
      </w:r>
    </w:p>
  </w:endnote>
  <w:endnote w:type="continuationSeparator" w:id="0">
    <w:p w:rsidR="00EF7C14" w:rsidRDefault="00EF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02" w:rsidRDefault="0003473C" w:rsidP="00FD242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2902" w:rsidRDefault="00EF7C14" w:rsidP="00FD242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02" w:rsidRDefault="0003473C" w:rsidP="00FD242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24CB2">
      <w:rPr>
        <w:rStyle w:val="af0"/>
        <w:noProof/>
      </w:rPr>
      <w:t>2</w:t>
    </w:r>
    <w:r>
      <w:rPr>
        <w:rStyle w:val="af0"/>
      </w:rPr>
      <w:fldChar w:fldCharType="end"/>
    </w:r>
  </w:p>
  <w:p w:rsidR="00CF2902" w:rsidRDefault="00EF7C14" w:rsidP="00FD2425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78989"/>
      <w:docPartObj>
        <w:docPartGallery w:val="Page Numbers (Bottom of Page)"/>
        <w:docPartUnique/>
      </w:docPartObj>
    </w:sdtPr>
    <w:sdtEndPr/>
    <w:sdtContent>
      <w:p w:rsidR="0056358E" w:rsidRDefault="0056358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B2">
          <w:rPr>
            <w:noProof/>
          </w:rPr>
          <w:t>1</w:t>
        </w:r>
        <w:r>
          <w:fldChar w:fldCharType="end"/>
        </w:r>
      </w:p>
    </w:sdtContent>
  </w:sdt>
  <w:p w:rsidR="0056358E" w:rsidRDefault="005635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14" w:rsidRDefault="00EF7C14">
      <w:r>
        <w:separator/>
      </w:r>
    </w:p>
  </w:footnote>
  <w:footnote w:type="continuationSeparator" w:id="0">
    <w:p w:rsidR="00EF7C14" w:rsidRDefault="00EF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02" w:rsidRDefault="0003473C" w:rsidP="00A7246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2902" w:rsidRDefault="00EF7C1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02" w:rsidRDefault="00EF7C14" w:rsidP="00A7246A">
    <w:pPr>
      <w:pStyle w:val="ac"/>
      <w:framePr w:wrap="around" w:vAnchor="text" w:hAnchor="margin" w:xAlign="center" w:y="1"/>
      <w:rPr>
        <w:rStyle w:val="af0"/>
      </w:rPr>
    </w:pPr>
  </w:p>
  <w:p w:rsidR="00CF2902" w:rsidRDefault="00EF7C1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02" w:rsidRPr="00FA0CC6" w:rsidRDefault="0003473C" w:rsidP="00FA0CC6">
    <w:pPr>
      <w:rPr>
        <w:sz w:val="28"/>
        <w:szCs w:val="28"/>
        <w:lang w:val="en-US"/>
      </w:rPr>
    </w:pPr>
    <w:r>
      <w:rPr>
        <w:b/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CDB"/>
    <w:multiLevelType w:val="hybridMultilevel"/>
    <w:tmpl w:val="A9D000B4"/>
    <w:lvl w:ilvl="0" w:tplc="BD0AB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16E03"/>
    <w:multiLevelType w:val="hybridMultilevel"/>
    <w:tmpl w:val="84D671AC"/>
    <w:lvl w:ilvl="0" w:tplc="CA8CD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606615"/>
    <w:multiLevelType w:val="multilevel"/>
    <w:tmpl w:val="89642B76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2891212"/>
    <w:multiLevelType w:val="hybridMultilevel"/>
    <w:tmpl w:val="C81EA110"/>
    <w:lvl w:ilvl="0" w:tplc="0E58C5EA">
      <w:start w:val="1"/>
      <w:numFmt w:val="decimal"/>
      <w:lvlText w:val="Рисунок %1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F0BBF"/>
    <w:multiLevelType w:val="hybridMultilevel"/>
    <w:tmpl w:val="84263F98"/>
    <w:lvl w:ilvl="0" w:tplc="FB8CB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299C"/>
    <w:multiLevelType w:val="hybridMultilevel"/>
    <w:tmpl w:val="E558E7DA"/>
    <w:lvl w:ilvl="0" w:tplc="B8901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76AA7"/>
    <w:multiLevelType w:val="hybridMultilevel"/>
    <w:tmpl w:val="B4F00C38"/>
    <w:lvl w:ilvl="0" w:tplc="206A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3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E1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A1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4F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CE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0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495CD4"/>
    <w:multiLevelType w:val="hybridMultilevel"/>
    <w:tmpl w:val="DA242F34"/>
    <w:lvl w:ilvl="0" w:tplc="683E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E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E5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A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6C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4D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A4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8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555A4C"/>
    <w:multiLevelType w:val="hybridMultilevel"/>
    <w:tmpl w:val="DCEAADAC"/>
    <w:lvl w:ilvl="0" w:tplc="477E1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A5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8B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AA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AB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2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85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594F92"/>
    <w:multiLevelType w:val="hybridMultilevel"/>
    <w:tmpl w:val="C29A2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85BEF"/>
    <w:multiLevelType w:val="hybridMultilevel"/>
    <w:tmpl w:val="55725602"/>
    <w:lvl w:ilvl="0" w:tplc="FB8CB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D0ED7"/>
    <w:multiLevelType w:val="hybridMultilevel"/>
    <w:tmpl w:val="06B0DA32"/>
    <w:lvl w:ilvl="0" w:tplc="2C98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21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C3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0E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C7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25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02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ED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5666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F927CC"/>
    <w:multiLevelType w:val="hybridMultilevel"/>
    <w:tmpl w:val="002CDD62"/>
    <w:lvl w:ilvl="0" w:tplc="7B141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65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A0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46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20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4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0A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2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C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827312"/>
    <w:multiLevelType w:val="hybridMultilevel"/>
    <w:tmpl w:val="9EC2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163A4"/>
    <w:multiLevelType w:val="hybridMultilevel"/>
    <w:tmpl w:val="76F64DD2"/>
    <w:lvl w:ilvl="0" w:tplc="D38E6E3E">
      <w:start w:val="1"/>
      <w:numFmt w:val="decimal"/>
      <w:pStyle w:val="a"/>
      <w:lvlText w:val="Таблица %1 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72016"/>
    <w:multiLevelType w:val="hybridMultilevel"/>
    <w:tmpl w:val="E558E7DA"/>
    <w:lvl w:ilvl="0" w:tplc="B8901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E806FB"/>
    <w:multiLevelType w:val="hybridMultilevel"/>
    <w:tmpl w:val="32E8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B26C2"/>
    <w:multiLevelType w:val="hybridMultilevel"/>
    <w:tmpl w:val="1CB6D87C"/>
    <w:lvl w:ilvl="0" w:tplc="66A409CC">
      <w:start w:val="1"/>
      <w:numFmt w:val="decimal"/>
      <w:lvlText w:val="Таблица %1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A6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3"/>
  </w:num>
  <w:num w:numId="5">
    <w:abstractNumId w:val="3"/>
  </w:num>
  <w:num w:numId="6">
    <w:abstractNumId w:val="15"/>
  </w:num>
  <w:num w:numId="7">
    <w:abstractNumId w:val="15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  <w:num w:numId="14">
    <w:abstractNumId w:val="16"/>
  </w:num>
  <w:num w:numId="15">
    <w:abstractNumId w:val="19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2"/>
  </w:num>
  <w:num w:numId="21">
    <w:abstractNumId w:val="13"/>
  </w:num>
  <w:num w:numId="22">
    <w:abstractNumId w:val="6"/>
  </w:num>
  <w:num w:numId="23">
    <w:abstractNumId w:val="8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C"/>
    <w:rsid w:val="00002298"/>
    <w:rsid w:val="00003523"/>
    <w:rsid w:val="0000482F"/>
    <w:rsid w:val="0000483E"/>
    <w:rsid w:val="00012307"/>
    <w:rsid w:val="00015586"/>
    <w:rsid w:val="000206AF"/>
    <w:rsid w:val="00024BDD"/>
    <w:rsid w:val="00024FC4"/>
    <w:rsid w:val="00030CF8"/>
    <w:rsid w:val="0003473C"/>
    <w:rsid w:val="00036ECB"/>
    <w:rsid w:val="0004001F"/>
    <w:rsid w:val="0004176E"/>
    <w:rsid w:val="000450E0"/>
    <w:rsid w:val="0005046F"/>
    <w:rsid w:val="000509F5"/>
    <w:rsid w:val="0005226E"/>
    <w:rsid w:val="00052815"/>
    <w:rsid w:val="00053C89"/>
    <w:rsid w:val="0005494E"/>
    <w:rsid w:val="000558FD"/>
    <w:rsid w:val="00062884"/>
    <w:rsid w:val="0006379C"/>
    <w:rsid w:val="000643EB"/>
    <w:rsid w:val="0006571F"/>
    <w:rsid w:val="000667DC"/>
    <w:rsid w:val="00066C48"/>
    <w:rsid w:val="00066D67"/>
    <w:rsid w:val="000711DF"/>
    <w:rsid w:val="00077651"/>
    <w:rsid w:val="000859B9"/>
    <w:rsid w:val="00092F28"/>
    <w:rsid w:val="00095790"/>
    <w:rsid w:val="00095966"/>
    <w:rsid w:val="00097491"/>
    <w:rsid w:val="000A4946"/>
    <w:rsid w:val="000A7064"/>
    <w:rsid w:val="000A7F4E"/>
    <w:rsid w:val="000B399C"/>
    <w:rsid w:val="000B6CC2"/>
    <w:rsid w:val="000C059B"/>
    <w:rsid w:val="000C135E"/>
    <w:rsid w:val="000D5C25"/>
    <w:rsid w:val="000D7B91"/>
    <w:rsid w:val="000E39E4"/>
    <w:rsid w:val="000E67CC"/>
    <w:rsid w:val="000E6939"/>
    <w:rsid w:val="000F250F"/>
    <w:rsid w:val="000F5C00"/>
    <w:rsid w:val="000F7438"/>
    <w:rsid w:val="001044A0"/>
    <w:rsid w:val="00106B53"/>
    <w:rsid w:val="001120B2"/>
    <w:rsid w:val="001126D4"/>
    <w:rsid w:val="00114E6D"/>
    <w:rsid w:val="001151F4"/>
    <w:rsid w:val="00115754"/>
    <w:rsid w:val="0011620A"/>
    <w:rsid w:val="001162E2"/>
    <w:rsid w:val="0012271F"/>
    <w:rsid w:val="00122ADD"/>
    <w:rsid w:val="0012321D"/>
    <w:rsid w:val="00127727"/>
    <w:rsid w:val="0013478A"/>
    <w:rsid w:val="00135EE4"/>
    <w:rsid w:val="001404CA"/>
    <w:rsid w:val="00140B9A"/>
    <w:rsid w:val="001417B2"/>
    <w:rsid w:val="00147068"/>
    <w:rsid w:val="00153187"/>
    <w:rsid w:val="00157048"/>
    <w:rsid w:val="00161AFC"/>
    <w:rsid w:val="0017093F"/>
    <w:rsid w:val="00170E8E"/>
    <w:rsid w:val="00172962"/>
    <w:rsid w:val="001740D1"/>
    <w:rsid w:val="00175ACC"/>
    <w:rsid w:val="00180C11"/>
    <w:rsid w:val="00182755"/>
    <w:rsid w:val="00185539"/>
    <w:rsid w:val="00191BA3"/>
    <w:rsid w:val="00194C47"/>
    <w:rsid w:val="001965EA"/>
    <w:rsid w:val="001A0950"/>
    <w:rsid w:val="001A6A27"/>
    <w:rsid w:val="001C3876"/>
    <w:rsid w:val="001C39BA"/>
    <w:rsid w:val="001C50F7"/>
    <w:rsid w:val="001C6D57"/>
    <w:rsid w:val="001D041B"/>
    <w:rsid w:val="001D1A0D"/>
    <w:rsid w:val="001D3D02"/>
    <w:rsid w:val="001D5953"/>
    <w:rsid w:val="001E112A"/>
    <w:rsid w:val="001E3EF6"/>
    <w:rsid w:val="001E5A51"/>
    <w:rsid w:val="001E6177"/>
    <w:rsid w:val="001E7489"/>
    <w:rsid w:val="001F5FCD"/>
    <w:rsid w:val="001F7954"/>
    <w:rsid w:val="002016CC"/>
    <w:rsid w:val="00203164"/>
    <w:rsid w:val="00206BC1"/>
    <w:rsid w:val="00207167"/>
    <w:rsid w:val="00207920"/>
    <w:rsid w:val="002112DA"/>
    <w:rsid w:val="00214146"/>
    <w:rsid w:val="00222901"/>
    <w:rsid w:val="0023478A"/>
    <w:rsid w:val="00234C39"/>
    <w:rsid w:val="002372D2"/>
    <w:rsid w:val="00237E37"/>
    <w:rsid w:val="00254510"/>
    <w:rsid w:val="00254635"/>
    <w:rsid w:val="00257B4E"/>
    <w:rsid w:val="002607A6"/>
    <w:rsid w:val="00260E0A"/>
    <w:rsid w:val="00262868"/>
    <w:rsid w:val="00277A95"/>
    <w:rsid w:val="002803CD"/>
    <w:rsid w:val="0028148D"/>
    <w:rsid w:val="00284C2E"/>
    <w:rsid w:val="002878FD"/>
    <w:rsid w:val="0029197F"/>
    <w:rsid w:val="00295DD8"/>
    <w:rsid w:val="002A0E61"/>
    <w:rsid w:val="002A1697"/>
    <w:rsid w:val="002A3C4D"/>
    <w:rsid w:val="002A7742"/>
    <w:rsid w:val="002C2C8A"/>
    <w:rsid w:val="002D09A9"/>
    <w:rsid w:val="002D1760"/>
    <w:rsid w:val="002D1F22"/>
    <w:rsid w:val="002D33F2"/>
    <w:rsid w:val="002D4D00"/>
    <w:rsid w:val="002D547B"/>
    <w:rsid w:val="002D6645"/>
    <w:rsid w:val="002E0541"/>
    <w:rsid w:val="002E53D3"/>
    <w:rsid w:val="002E5423"/>
    <w:rsid w:val="002E6B20"/>
    <w:rsid w:val="002F0F99"/>
    <w:rsid w:val="002F300A"/>
    <w:rsid w:val="002F40C6"/>
    <w:rsid w:val="00301AB9"/>
    <w:rsid w:val="00302AB2"/>
    <w:rsid w:val="00303CA0"/>
    <w:rsid w:val="00306BFF"/>
    <w:rsid w:val="0031053F"/>
    <w:rsid w:val="003111AE"/>
    <w:rsid w:val="00311359"/>
    <w:rsid w:val="003122D4"/>
    <w:rsid w:val="00312988"/>
    <w:rsid w:val="00312ADE"/>
    <w:rsid w:val="003176F5"/>
    <w:rsid w:val="003204AC"/>
    <w:rsid w:val="0032509C"/>
    <w:rsid w:val="00325D40"/>
    <w:rsid w:val="003311C4"/>
    <w:rsid w:val="00336A6E"/>
    <w:rsid w:val="003373C1"/>
    <w:rsid w:val="00337599"/>
    <w:rsid w:val="00340DEB"/>
    <w:rsid w:val="00341F63"/>
    <w:rsid w:val="00343B1B"/>
    <w:rsid w:val="003474A0"/>
    <w:rsid w:val="00351A27"/>
    <w:rsid w:val="00352380"/>
    <w:rsid w:val="0035680C"/>
    <w:rsid w:val="00361B85"/>
    <w:rsid w:val="00367825"/>
    <w:rsid w:val="003728FD"/>
    <w:rsid w:val="00373F95"/>
    <w:rsid w:val="0037789D"/>
    <w:rsid w:val="003779A6"/>
    <w:rsid w:val="003808B3"/>
    <w:rsid w:val="00381F5E"/>
    <w:rsid w:val="00382944"/>
    <w:rsid w:val="00383A56"/>
    <w:rsid w:val="0038421D"/>
    <w:rsid w:val="00393656"/>
    <w:rsid w:val="0039489C"/>
    <w:rsid w:val="00395032"/>
    <w:rsid w:val="003A15A9"/>
    <w:rsid w:val="003A2EB3"/>
    <w:rsid w:val="003A440C"/>
    <w:rsid w:val="003A6890"/>
    <w:rsid w:val="003B3EDC"/>
    <w:rsid w:val="003B5428"/>
    <w:rsid w:val="003B6CBF"/>
    <w:rsid w:val="003C2D6F"/>
    <w:rsid w:val="003D0A9E"/>
    <w:rsid w:val="003D1ADF"/>
    <w:rsid w:val="003D2666"/>
    <w:rsid w:val="003D50BE"/>
    <w:rsid w:val="003D5398"/>
    <w:rsid w:val="003D554D"/>
    <w:rsid w:val="003D6CA6"/>
    <w:rsid w:val="003E0ECA"/>
    <w:rsid w:val="003E10DF"/>
    <w:rsid w:val="003E579C"/>
    <w:rsid w:val="003F6C8A"/>
    <w:rsid w:val="003F763D"/>
    <w:rsid w:val="003F7699"/>
    <w:rsid w:val="003F7CAA"/>
    <w:rsid w:val="004010F5"/>
    <w:rsid w:val="004071E1"/>
    <w:rsid w:val="00410EB4"/>
    <w:rsid w:val="00411187"/>
    <w:rsid w:val="00412A62"/>
    <w:rsid w:val="00413AF5"/>
    <w:rsid w:val="004146A5"/>
    <w:rsid w:val="0041560A"/>
    <w:rsid w:val="004158E4"/>
    <w:rsid w:val="004228A5"/>
    <w:rsid w:val="00427DA4"/>
    <w:rsid w:val="00431471"/>
    <w:rsid w:val="0043337D"/>
    <w:rsid w:val="004336B2"/>
    <w:rsid w:val="00433BF7"/>
    <w:rsid w:val="004361F5"/>
    <w:rsid w:val="004375DB"/>
    <w:rsid w:val="00440B21"/>
    <w:rsid w:val="00443D55"/>
    <w:rsid w:val="00444520"/>
    <w:rsid w:val="00444758"/>
    <w:rsid w:val="00445602"/>
    <w:rsid w:val="00446492"/>
    <w:rsid w:val="00447B7F"/>
    <w:rsid w:val="004502ED"/>
    <w:rsid w:val="00455616"/>
    <w:rsid w:val="00456785"/>
    <w:rsid w:val="00460DB8"/>
    <w:rsid w:val="0046141E"/>
    <w:rsid w:val="004646D1"/>
    <w:rsid w:val="004713C6"/>
    <w:rsid w:val="0048597E"/>
    <w:rsid w:val="00486DA4"/>
    <w:rsid w:val="00486E92"/>
    <w:rsid w:val="00490AE3"/>
    <w:rsid w:val="00492D01"/>
    <w:rsid w:val="004A0573"/>
    <w:rsid w:val="004A0A4A"/>
    <w:rsid w:val="004A48AE"/>
    <w:rsid w:val="004B28BC"/>
    <w:rsid w:val="004B3A94"/>
    <w:rsid w:val="004B659E"/>
    <w:rsid w:val="004C0F02"/>
    <w:rsid w:val="004C149E"/>
    <w:rsid w:val="004C3A0A"/>
    <w:rsid w:val="004C75CF"/>
    <w:rsid w:val="004D0FCD"/>
    <w:rsid w:val="004D5796"/>
    <w:rsid w:val="004D7400"/>
    <w:rsid w:val="004D7798"/>
    <w:rsid w:val="004E1AFB"/>
    <w:rsid w:val="004E718C"/>
    <w:rsid w:val="004F1484"/>
    <w:rsid w:val="004F591D"/>
    <w:rsid w:val="00501D67"/>
    <w:rsid w:val="00504E6E"/>
    <w:rsid w:val="00507D15"/>
    <w:rsid w:val="00510C2B"/>
    <w:rsid w:val="00510DB7"/>
    <w:rsid w:val="005174E7"/>
    <w:rsid w:val="00522BD6"/>
    <w:rsid w:val="00522EC6"/>
    <w:rsid w:val="005262EA"/>
    <w:rsid w:val="00530A97"/>
    <w:rsid w:val="00530BB5"/>
    <w:rsid w:val="0053306F"/>
    <w:rsid w:val="00536D1E"/>
    <w:rsid w:val="00541B66"/>
    <w:rsid w:val="00541FD7"/>
    <w:rsid w:val="00542551"/>
    <w:rsid w:val="00544E26"/>
    <w:rsid w:val="005531AD"/>
    <w:rsid w:val="00556A8D"/>
    <w:rsid w:val="0056057F"/>
    <w:rsid w:val="00563357"/>
    <w:rsid w:val="0056358E"/>
    <w:rsid w:val="00564BF8"/>
    <w:rsid w:val="00570C91"/>
    <w:rsid w:val="005720C1"/>
    <w:rsid w:val="0057742A"/>
    <w:rsid w:val="00580C11"/>
    <w:rsid w:val="00581436"/>
    <w:rsid w:val="00583A8A"/>
    <w:rsid w:val="0058491A"/>
    <w:rsid w:val="005904A7"/>
    <w:rsid w:val="00596C2D"/>
    <w:rsid w:val="005A330B"/>
    <w:rsid w:val="005B2116"/>
    <w:rsid w:val="005B347F"/>
    <w:rsid w:val="005B34A3"/>
    <w:rsid w:val="005B3669"/>
    <w:rsid w:val="005B3B73"/>
    <w:rsid w:val="005B633C"/>
    <w:rsid w:val="005C126E"/>
    <w:rsid w:val="005C34BA"/>
    <w:rsid w:val="005C6514"/>
    <w:rsid w:val="005D1212"/>
    <w:rsid w:val="005D509C"/>
    <w:rsid w:val="005D77C0"/>
    <w:rsid w:val="005E049F"/>
    <w:rsid w:val="005E2663"/>
    <w:rsid w:val="005E4C3D"/>
    <w:rsid w:val="005E70CD"/>
    <w:rsid w:val="005F1538"/>
    <w:rsid w:val="005F3744"/>
    <w:rsid w:val="005F3D82"/>
    <w:rsid w:val="005F7BB8"/>
    <w:rsid w:val="00602705"/>
    <w:rsid w:val="00603C90"/>
    <w:rsid w:val="00603E67"/>
    <w:rsid w:val="006055FF"/>
    <w:rsid w:val="00606524"/>
    <w:rsid w:val="00612B24"/>
    <w:rsid w:val="006221B9"/>
    <w:rsid w:val="006222F6"/>
    <w:rsid w:val="006266F3"/>
    <w:rsid w:val="00637881"/>
    <w:rsid w:val="00640DFA"/>
    <w:rsid w:val="0064578C"/>
    <w:rsid w:val="006470DB"/>
    <w:rsid w:val="0065233B"/>
    <w:rsid w:val="00653A2C"/>
    <w:rsid w:val="006544F0"/>
    <w:rsid w:val="0065720B"/>
    <w:rsid w:val="00657670"/>
    <w:rsid w:val="0066194D"/>
    <w:rsid w:val="00661997"/>
    <w:rsid w:val="006642F0"/>
    <w:rsid w:val="00665839"/>
    <w:rsid w:val="00665E66"/>
    <w:rsid w:val="00670444"/>
    <w:rsid w:val="00677F5F"/>
    <w:rsid w:val="006817A1"/>
    <w:rsid w:val="006837F8"/>
    <w:rsid w:val="006859F8"/>
    <w:rsid w:val="00690F60"/>
    <w:rsid w:val="00695CEF"/>
    <w:rsid w:val="006A0003"/>
    <w:rsid w:val="006A132F"/>
    <w:rsid w:val="006A2423"/>
    <w:rsid w:val="006A3847"/>
    <w:rsid w:val="006A3D19"/>
    <w:rsid w:val="006A4CD8"/>
    <w:rsid w:val="006A590C"/>
    <w:rsid w:val="006A5FA2"/>
    <w:rsid w:val="006B0BDF"/>
    <w:rsid w:val="006B24CC"/>
    <w:rsid w:val="006B2CA9"/>
    <w:rsid w:val="006B2D75"/>
    <w:rsid w:val="006B3DB0"/>
    <w:rsid w:val="006B4526"/>
    <w:rsid w:val="006C1419"/>
    <w:rsid w:val="006C3D45"/>
    <w:rsid w:val="006C63FC"/>
    <w:rsid w:val="006C6DC8"/>
    <w:rsid w:val="006C783C"/>
    <w:rsid w:val="006D12F8"/>
    <w:rsid w:val="006D64DA"/>
    <w:rsid w:val="006D7D08"/>
    <w:rsid w:val="006E0446"/>
    <w:rsid w:val="006E2F8A"/>
    <w:rsid w:val="006E6757"/>
    <w:rsid w:val="006F0199"/>
    <w:rsid w:val="006F6461"/>
    <w:rsid w:val="00706FD4"/>
    <w:rsid w:val="007070DC"/>
    <w:rsid w:val="007126A7"/>
    <w:rsid w:val="00715C82"/>
    <w:rsid w:val="0071687D"/>
    <w:rsid w:val="007205B0"/>
    <w:rsid w:val="00720863"/>
    <w:rsid w:val="0072098D"/>
    <w:rsid w:val="00720E49"/>
    <w:rsid w:val="00721B00"/>
    <w:rsid w:val="00722114"/>
    <w:rsid w:val="00746CD2"/>
    <w:rsid w:val="00746CF8"/>
    <w:rsid w:val="0074719D"/>
    <w:rsid w:val="0075082C"/>
    <w:rsid w:val="00750B5C"/>
    <w:rsid w:val="00761DB2"/>
    <w:rsid w:val="00762C21"/>
    <w:rsid w:val="00767A95"/>
    <w:rsid w:val="0077208E"/>
    <w:rsid w:val="00775226"/>
    <w:rsid w:val="007774CF"/>
    <w:rsid w:val="00777914"/>
    <w:rsid w:val="00780663"/>
    <w:rsid w:val="00793395"/>
    <w:rsid w:val="007939BF"/>
    <w:rsid w:val="007944A3"/>
    <w:rsid w:val="00795DCC"/>
    <w:rsid w:val="00796707"/>
    <w:rsid w:val="0079763E"/>
    <w:rsid w:val="007A0136"/>
    <w:rsid w:val="007A48A1"/>
    <w:rsid w:val="007A6B91"/>
    <w:rsid w:val="007B050B"/>
    <w:rsid w:val="007C012A"/>
    <w:rsid w:val="007C0489"/>
    <w:rsid w:val="007C1F8A"/>
    <w:rsid w:val="007C23A1"/>
    <w:rsid w:val="007C4385"/>
    <w:rsid w:val="007C7ACA"/>
    <w:rsid w:val="007D059C"/>
    <w:rsid w:val="007D1B1E"/>
    <w:rsid w:val="007D2F7B"/>
    <w:rsid w:val="007D702F"/>
    <w:rsid w:val="007E22C3"/>
    <w:rsid w:val="007E59A4"/>
    <w:rsid w:val="007E6776"/>
    <w:rsid w:val="007E68B1"/>
    <w:rsid w:val="007F0247"/>
    <w:rsid w:val="007F0459"/>
    <w:rsid w:val="007F1F53"/>
    <w:rsid w:val="007F5D9D"/>
    <w:rsid w:val="00800823"/>
    <w:rsid w:val="0080275B"/>
    <w:rsid w:val="0080678F"/>
    <w:rsid w:val="00810C30"/>
    <w:rsid w:val="00812AF4"/>
    <w:rsid w:val="00821819"/>
    <w:rsid w:val="008300D3"/>
    <w:rsid w:val="008317EB"/>
    <w:rsid w:val="00834243"/>
    <w:rsid w:val="0084056E"/>
    <w:rsid w:val="00845C81"/>
    <w:rsid w:val="0084707B"/>
    <w:rsid w:val="00850CEE"/>
    <w:rsid w:val="00852DBE"/>
    <w:rsid w:val="00853D81"/>
    <w:rsid w:val="008616E6"/>
    <w:rsid w:val="00863087"/>
    <w:rsid w:val="00863A2C"/>
    <w:rsid w:val="0086436D"/>
    <w:rsid w:val="00864DFF"/>
    <w:rsid w:val="00865BF8"/>
    <w:rsid w:val="00867EA0"/>
    <w:rsid w:val="008749FF"/>
    <w:rsid w:val="00875501"/>
    <w:rsid w:val="00875BC3"/>
    <w:rsid w:val="008771A7"/>
    <w:rsid w:val="00885A06"/>
    <w:rsid w:val="00885CA2"/>
    <w:rsid w:val="00895CAF"/>
    <w:rsid w:val="008A17F1"/>
    <w:rsid w:val="008A226A"/>
    <w:rsid w:val="008A3619"/>
    <w:rsid w:val="008A453C"/>
    <w:rsid w:val="008A4986"/>
    <w:rsid w:val="008B178C"/>
    <w:rsid w:val="008B1B61"/>
    <w:rsid w:val="008B5067"/>
    <w:rsid w:val="008B571A"/>
    <w:rsid w:val="008B59EB"/>
    <w:rsid w:val="008B7BBA"/>
    <w:rsid w:val="008C1D5B"/>
    <w:rsid w:val="008C24FE"/>
    <w:rsid w:val="008C272C"/>
    <w:rsid w:val="008C38B2"/>
    <w:rsid w:val="008C657F"/>
    <w:rsid w:val="008C747D"/>
    <w:rsid w:val="008D217D"/>
    <w:rsid w:val="008D6073"/>
    <w:rsid w:val="008E6297"/>
    <w:rsid w:val="008E6413"/>
    <w:rsid w:val="008F0C8F"/>
    <w:rsid w:val="008F2765"/>
    <w:rsid w:val="008F2FD5"/>
    <w:rsid w:val="00901DBD"/>
    <w:rsid w:val="00905058"/>
    <w:rsid w:val="0090744D"/>
    <w:rsid w:val="00907C30"/>
    <w:rsid w:val="00907F9C"/>
    <w:rsid w:val="009124C5"/>
    <w:rsid w:val="00914E42"/>
    <w:rsid w:val="00920DEF"/>
    <w:rsid w:val="00920E0E"/>
    <w:rsid w:val="00921CD2"/>
    <w:rsid w:val="0092310A"/>
    <w:rsid w:val="0092382D"/>
    <w:rsid w:val="009262CD"/>
    <w:rsid w:val="00931E12"/>
    <w:rsid w:val="00932D75"/>
    <w:rsid w:val="009378D1"/>
    <w:rsid w:val="00937B84"/>
    <w:rsid w:val="00940487"/>
    <w:rsid w:val="00940AF8"/>
    <w:rsid w:val="00943A99"/>
    <w:rsid w:val="00944694"/>
    <w:rsid w:val="00947151"/>
    <w:rsid w:val="00956D71"/>
    <w:rsid w:val="009579BB"/>
    <w:rsid w:val="009630FC"/>
    <w:rsid w:val="00971617"/>
    <w:rsid w:val="00971667"/>
    <w:rsid w:val="00971CD6"/>
    <w:rsid w:val="00972D28"/>
    <w:rsid w:val="009768B4"/>
    <w:rsid w:val="00977B7E"/>
    <w:rsid w:val="009820CF"/>
    <w:rsid w:val="009830A3"/>
    <w:rsid w:val="00983E2F"/>
    <w:rsid w:val="00984082"/>
    <w:rsid w:val="00987AE4"/>
    <w:rsid w:val="009915CE"/>
    <w:rsid w:val="00992476"/>
    <w:rsid w:val="00994CDF"/>
    <w:rsid w:val="00994EAD"/>
    <w:rsid w:val="009966B2"/>
    <w:rsid w:val="009A09AB"/>
    <w:rsid w:val="009A60B9"/>
    <w:rsid w:val="009A62C1"/>
    <w:rsid w:val="009A7E85"/>
    <w:rsid w:val="009B32B6"/>
    <w:rsid w:val="009B5270"/>
    <w:rsid w:val="009B7B03"/>
    <w:rsid w:val="009C1895"/>
    <w:rsid w:val="009C2FCB"/>
    <w:rsid w:val="009C458A"/>
    <w:rsid w:val="009D1707"/>
    <w:rsid w:val="009D2F2B"/>
    <w:rsid w:val="009D50E1"/>
    <w:rsid w:val="009E25D5"/>
    <w:rsid w:val="009E28B4"/>
    <w:rsid w:val="009E3453"/>
    <w:rsid w:val="009E51AD"/>
    <w:rsid w:val="009E7911"/>
    <w:rsid w:val="009F0C93"/>
    <w:rsid w:val="009F7CA9"/>
    <w:rsid w:val="00A07095"/>
    <w:rsid w:val="00A12A56"/>
    <w:rsid w:val="00A14356"/>
    <w:rsid w:val="00A1479F"/>
    <w:rsid w:val="00A15CDC"/>
    <w:rsid w:val="00A21E8C"/>
    <w:rsid w:val="00A22BD3"/>
    <w:rsid w:val="00A25DF4"/>
    <w:rsid w:val="00A36A9A"/>
    <w:rsid w:val="00A41356"/>
    <w:rsid w:val="00A45515"/>
    <w:rsid w:val="00A4582C"/>
    <w:rsid w:val="00A579F2"/>
    <w:rsid w:val="00A61135"/>
    <w:rsid w:val="00A7627D"/>
    <w:rsid w:val="00A76CF8"/>
    <w:rsid w:val="00A80877"/>
    <w:rsid w:val="00A80F01"/>
    <w:rsid w:val="00A817C8"/>
    <w:rsid w:val="00A94BF3"/>
    <w:rsid w:val="00A97B39"/>
    <w:rsid w:val="00A97C3A"/>
    <w:rsid w:val="00AA3249"/>
    <w:rsid w:val="00AB0D89"/>
    <w:rsid w:val="00AB0F92"/>
    <w:rsid w:val="00AB1916"/>
    <w:rsid w:val="00AB19D5"/>
    <w:rsid w:val="00AB1E79"/>
    <w:rsid w:val="00AB7124"/>
    <w:rsid w:val="00AB737E"/>
    <w:rsid w:val="00AC0774"/>
    <w:rsid w:val="00AC7018"/>
    <w:rsid w:val="00AC786B"/>
    <w:rsid w:val="00AD03C8"/>
    <w:rsid w:val="00AD0558"/>
    <w:rsid w:val="00AD6B43"/>
    <w:rsid w:val="00AE0143"/>
    <w:rsid w:val="00AE5965"/>
    <w:rsid w:val="00AF13F4"/>
    <w:rsid w:val="00AF269B"/>
    <w:rsid w:val="00AF405C"/>
    <w:rsid w:val="00AF4172"/>
    <w:rsid w:val="00AF685A"/>
    <w:rsid w:val="00B03C2E"/>
    <w:rsid w:val="00B11C87"/>
    <w:rsid w:val="00B12892"/>
    <w:rsid w:val="00B24CB2"/>
    <w:rsid w:val="00B41983"/>
    <w:rsid w:val="00B41F67"/>
    <w:rsid w:val="00B4328F"/>
    <w:rsid w:val="00B4498C"/>
    <w:rsid w:val="00B4793C"/>
    <w:rsid w:val="00B5082D"/>
    <w:rsid w:val="00B52882"/>
    <w:rsid w:val="00B53C04"/>
    <w:rsid w:val="00B550AD"/>
    <w:rsid w:val="00B566DE"/>
    <w:rsid w:val="00B57465"/>
    <w:rsid w:val="00B602E0"/>
    <w:rsid w:val="00B617DD"/>
    <w:rsid w:val="00B635F8"/>
    <w:rsid w:val="00B63918"/>
    <w:rsid w:val="00B6615E"/>
    <w:rsid w:val="00B765F0"/>
    <w:rsid w:val="00B82284"/>
    <w:rsid w:val="00B83E58"/>
    <w:rsid w:val="00B866C7"/>
    <w:rsid w:val="00B86B32"/>
    <w:rsid w:val="00B904DC"/>
    <w:rsid w:val="00B92DF1"/>
    <w:rsid w:val="00BA1005"/>
    <w:rsid w:val="00BA179B"/>
    <w:rsid w:val="00BA3FA0"/>
    <w:rsid w:val="00BA6C38"/>
    <w:rsid w:val="00BB0564"/>
    <w:rsid w:val="00BC2248"/>
    <w:rsid w:val="00BC332B"/>
    <w:rsid w:val="00BD2D51"/>
    <w:rsid w:val="00BD55F6"/>
    <w:rsid w:val="00BE6275"/>
    <w:rsid w:val="00BF06AA"/>
    <w:rsid w:val="00BF1C2B"/>
    <w:rsid w:val="00BF4228"/>
    <w:rsid w:val="00BF62D9"/>
    <w:rsid w:val="00C00B43"/>
    <w:rsid w:val="00C03624"/>
    <w:rsid w:val="00C059A2"/>
    <w:rsid w:val="00C10186"/>
    <w:rsid w:val="00C143B7"/>
    <w:rsid w:val="00C152C5"/>
    <w:rsid w:val="00C17937"/>
    <w:rsid w:val="00C252BB"/>
    <w:rsid w:val="00C25583"/>
    <w:rsid w:val="00C27322"/>
    <w:rsid w:val="00C32607"/>
    <w:rsid w:val="00C34E24"/>
    <w:rsid w:val="00C36473"/>
    <w:rsid w:val="00C36A93"/>
    <w:rsid w:val="00C42121"/>
    <w:rsid w:val="00C51084"/>
    <w:rsid w:val="00C52374"/>
    <w:rsid w:val="00C5498E"/>
    <w:rsid w:val="00C624F8"/>
    <w:rsid w:val="00C62F5D"/>
    <w:rsid w:val="00C6305B"/>
    <w:rsid w:val="00C7010E"/>
    <w:rsid w:val="00C704B5"/>
    <w:rsid w:val="00C72519"/>
    <w:rsid w:val="00C73A7F"/>
    <w:rsid w:val="00C73B98"/>
    <w:rsid w:val="00C74DDC"/>
    <w:rsid w:val="00C81959"/>
    <w:rsid w:val="00C831CA"/>
    <w:rsid w:val="00C839AE"/>
    <w:rsid w:val="00C9607B"/>
    <w:rsid w:val="00CA35AC"/>
    <w:rsid w:val="00CA40A9"/>
    <w:rsid w:val="00CA4705"/>
    <w:rsid w:val="00CA6A6B"/>
    <w:rsid w:val="00CB1A7C"/>
    <w:rsid w:val="00CB35F5"/>
    <w:rsid w:val="00CB48C5"/>
    <w:rsid w:val="00CB7398"/>
    <w:rsid w:val="00CC4899"/>
    <w:rsid w:val="00CD5B5A"/>
    <w:rsid w:val="00CD6191"/>
    <w:rsid w:val="00CD62AD"/>
    <w:rsid w:val="00CD6FB7"/>
    <w:rsid w:val="00CD744D"/>
    <w:rsid w:val="00CD7FF2"/>
    <w:rsid w:val="00CE0B39"/>
    <w:rsid w:val="00CE1133"/>
    <w:rsid w:val="00CE35F7"/>
    <w:rsid w:val="00CE3CF9"/>
    <w:rsid w:val="00CE4F86"/>
    <w:rsid w:val="00CE570C"/>
    <w:rsid w:val="00CF3EBB"/>
    <w:rsid w:val="00CF483E"/>
    <w:rsid w:val="00D01288"/>
    <w:rsid w:val="00D058C5"/>
    <w:rsid w:val="00D06614"/>
    <w:rsid w:val="00D14673"/>
    <w:rsid w:val="00D168B4"/>
    <w:rsid w:val="00D20868"/>
    <w:rsid w:val="00D21E3E"/>
    <w:rsid w:val="00D26C18"/>
    <w:rsid w:val="00D27085"/>
    <w:rsid w:val="00D305AE"/>
    <w:rsid w:val="00D30DA4"/>
    <w:rsid w:val="00D31AD9"/>
    <w:rsid w:val="00D323CC"/>
    <w:rsid w:val="00D33F51"/>
    <w:rsid w:val="00D36BAA"/>
    <w:rsid w:val="00D374EE"/>
    <w:rsid w:val="00D4090E"/>
    <w:rsid w:val="00D41386"/>
    <w:rsid w:val="00D41EA5"/>
    <w:rsid w:val="00D441E9"/>
    <w:rsid w:val="00D45623"/>
    <w:rsid w:val="00D45CC2"/>
    <w:rsid w:val="00D47086"/>
    <w:rsid w:val="00D51312"/>
    <w:rsid w:val="00D5338F"/>
    <w:rsid w:val="00D53D0A"/>
    <w:rsid w:val="00D56F10"/>
    <w:rsid w:val="00D579EE"/>
    <w:rsid w:val="00D62824"/>
    <w:rsid w:val="00D63A2B"/>
    <w:rsid w:val="00D712E4"/>
    <w:rsid w:val="00D75A13"/>
    <w:rsid w:val="00D805B8"/>
    <w:rsid w:val="00D82A91"/>
    <w:rsid w:val="00D83B80"/>
    <w:rsid w:val="00D91186"/>
    <w:rsid w:val="00DA74A0"/>
    <w:rsid w:val="00DB05DD"/>
    <w:rsid w:val="00DB0A67"/>
    <w:rsid w:val="00DB5BC5"/>
    <w:rsid w:val="00DB6F27"/>
    <w:rsid w:val="00DC0B2D"/>
    <w:rsid w:val="00DC18FB"/>
    <w:rsid w:val="00DC2CF4"/>
    <w:rsid w:val="00DC342E"/>
    <w:rsid w:val="00DC5C13"/>
    <w:rsid w:val="00DC6A75"/>
    <w:rsid w:val="00DC7824"/>
    <w:rsid w:val="00DD0134"/>
    <w:rsid w:val="00DD0896"/>
    <w:rsid w:val="00DD0913"/>
    <w:rsid w:val="00DD337D"/>
    <w:rsid w:val="00DD54D3"/>
    <w:rsid w:val="00DE0962"/>
    <w:rsid w:val="00DE2EE4"/>
    <w:rsid w:val="00DE4122"/>
    <w:rsid w:val="00DF038C"/>
    <w:rsid w:val="00DF19E1"/>
    <w:rsid w:val="00DF4D10"/>
    <w:rsid w:val="00DF5B51"/>
    <w:rsid w:val="00DF7DD3"/>
    <w:rsid w:val="00E00133"/>
    <w:rsid w:val="00E0618F"/>
    <w:rsid w:val="00E06E68"/>
    <w:rsid w:val="00E07CAB"/>
    <w:rsid w:val="00E12BE2"/>
    <w:rsid w:val="00E14FBF"/>
    <w:rsid w:val="00E15C5B"/>
    <w:rsid w:val="00E27E28"/>
    <w:rsid w:val="00E32CF6"/>
    <w:rsid w:val="00E3394D"/>
    <w:rsid w:val="00E34DEE"/>
    <w:rsid w:val="00E36683"/>
    <w:rsid w:val="00E36E76"/>
    <w:rsid w:val="00E419E4"/>
    <w:rsid w:val="00E51F73"/>
    <w:rsid w:val="00E53514"/>
    <w:rsid w:val="00E5378F"/>
    <w:rsid w:val="00E617FF"/>
    <w:rsid w:val="00E6200D"/>
    <w:rsid w:val="00E65CC5"/>
    <w:rsid w:val="00E6647C"/>
    <w:rsid w:val="00E74EC2"/>
    <w:rsid w:val="00E80DDF"/>
    <w:rsid w:val="00E94144"/>
    <w:rsid w:val="00E942FC"/>
    <w:rsid w:val="00E94E9D"/>
    <w:rsid w:val="00EA04E9"/>
    <w:rsid w:val="00EA0627"/>
    <w:rsid w:val="00EA0DCB"/>
    <w:rsid w:val="00EA5DD8"/>
    <w:rsid w:val="00EB07D7"/>
    <w:rsid w:val="00EB5354"/>
    <w:rsid w:val="00EC1BFF"/>
    <w:rsid w:val="00EC359A"/>
    <w:rsid w:val="00EC58DC"/>
    <w:rsid w:val="00EC6953"/>
    <w:rsid w:val="00EC6CC7"/>
    <w:rsid w:val="00ED18D0"/>
    <w:rsid w:val="00ED199D"/>
    <w:rsid w:val="00ED38B3"/>
    <w:rsid w:val="00ED4B2E"/>
    <w:rsid w:val="00ED7B77"/>
    <w:rsid w:val="00EE7274"/>
    <w:rsid w:val="00EF3186"/>
    <w:rsid w:val="00EF549D"/>
    <w:rsid w:val="00EF7C14"/>
    <w:rsid w:val="00F027C4"/>
    <w:rsid w:val="00F0615B"/>
    <w:rsid w:val="00F07A9D"/>
    <w:rsid w:val="00F103CE"/>
    <w:rsid w:val="00F24BCA"/>
    <w:rsid w:val="00F254FB"/>
    <w:rsid w:val="00F31935"/>
    <w:rsid w:val="00F3218B"/>
    <w:rsid w:val="00F32EA3"/>
    <w:rsid w:val="00F33990"/>
    <w:rsid w:val="00F35F5B"/>
    <w:rsid w:val="00F37CA7"/>
    <w:rsid w:val="00F427CD"/>
    <w:rsid w:val="00F42829"/>
    <w:rsid w:val="00F463E3"/>
    <w:rsid w:val="00F6029D"/>
    <w:rsid w:val="00F60559"/>
    <w:rsid w:val="00F644D5"/>
    <w:rsid w:val="00F64844"/>
    <w:rsid w:val="00F654B1"/>
    <w:rsid w:val="00F65BF0"/>
    <w:rsid w:val="00F717D9"/>
    <w:rsid w:val="00F74354"/>
    <w:rsid w:val="00F779B0"/>
    <w:rsid w:val="00F80385"/>
    <w:rsid w:val="00F8179B"/>
    <w:rsid w:val="00F81BC4"/>
    <w:rsid w:val="00F83163"/>
    <w:rsid w:val="00F909C2"/>
    <w:rsid w:val="00F935CA"/>
    <w:rsid w:val="00F94A78"/>
    <w:rsid w:val="00F9689B"/>
    <w:rsid w:val="00F96D64"/>
    <w:rsid w:val="00F97EF1"/>
    <w:rsid w:val="00FA103B"/>
    <w:rsid w:val="00FA5EE1"/>
    <w:rsid w:val="00FB42EA"/>
    <w:rsid w:val="00FB510B"/>
    <w:rsid w:val="00FB7007"/>
    <w:rsid w:val="00FC21E9"/>
    <w:rsid w:val="00FC331D"/>
    <w:rsid w:val="00FC4CD4"/>
    <w:rsid w:val="00FD1167"/>
    <w:rsid w:val="00FD1661"/>
    <w:rsid w:val="00FD29C4"/>
    <w:rsid w:val="00FD32B2"/>
    <w:rsid w:val="00FD6A74"/>
    <w:rsid w:val="00FE0376"/>
    <w:rsid w:val="00FE4E9F"/>
    <w:rsid w:val="00FF1105"/>
    <w:rsid w:val="00FF335D"/>
    <w:rsid w:val="00FF3924"/>
    <w:rsid w:val="00FF3A2B"/>
    <w:rsid w:val="00FF406E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c">
    <w:name w:val="header"/>
    <w:basedOn w:val="a0"/>
    <w:link w:val="ad"/>
    <w:rsid w:val="00034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03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0347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34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03473C"/>
  </w:style>
  <w:style w:type="paragraph" w:customStyle="1" w:styleId="-">
    <w:name w:val="Текст пресс-релиза (курсив)"/>
    <w:next w:val="-0"/>
    <w:autoRedefine/>
    <w:rsid w:val="002F0F99"/>
    <w:pPr>
      <w:spacing w:after="240" w:line="240" w:lineRule="auto"/>
      <w:jc w:val="center"/>
    </w:pPr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customStyle="1" w:styleId="-1">
    <w:name w:val="Заголовок пресс-релиза"/>
    <w:basedOn w:val="a0"/>
    <w:next w:val="-"/>
    <w:autoRedefine/>
    <w:rsid w:val="0003473C"/>
    <w:pPr>
      <w:spacing w:before="240" w:after="120"/>
      <w:jc w:val="both"/>
    </w:pPr>
    <w:rPr>
      <w:rFonts w:ascii="Arial" w:hAnsi="Arial"/>
      <w:b/>
      <w:sz w:val="28"/>
      <w:szCs w:val="28"/>
    </w:rPr>
  </w:style>
  <w:style w:type="paragraph" w:customStyle="1" w:styleId="-0">
    <w:name w:val="Текст пресс-релиза"/>
    <w:basedOn w:val="-"/>
    <w:autoRedefine/>
    <w:rsid w:val="000A7064"/>
    <w:pPr>
      <w:spacing w:after="160"/>
      <w:jc w:val="left"/>
    </w:pPr>
    <w:rPr>
      <w:b/>
      <w:i w:val="0"/>
      <w:szCs w:val="20"/>
    </w:rPr>
  </w:style>
  <w:style w:type="paragraph" w:styleId="af1">
    <w:name w:val="Plain Text"/>
    <w:aliases w:val=" Знак Знак,Текст Знак Знак, Знак Знак2 Знак, Знак Знак2"/>
    <w:basedOn w:val="a0"/>
    <w:link w:val="af2"/>
    <w:rsid w:val="0003473C"/>
    <w:rPr>
      <w:rFonts w:ascii="Courier New" w:hAnsi="Courier New"/>
      <w:sz w:val="20"/>
      <w:szCs w:val="20"/>
    </w:rPr>
  </w:style>
  <w:style w:type="character" w:customStyle="1" w:styleId="af2">
    <w:name w:val="Текст Знак"/>
    <w:aliases w:val=" Знак Знак Знак,Текст Знак Знак Знак, Знак Знак2 Знак Знак, Знак Знак2 Знак1"/>
    <w:basedOn w:val="a1"/>
    <w:link w:val="af1"/>
    <w:rsid w:val="0003473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3">
    <w:name w:val="Table Grid"/>
    <w:basedOn w:val="a2"/>
    <w:uiPriority w:val="59"/>
    <w:rsid w:val="0079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7A6B91"/>
    <w:pPr>
      <w:spacing w:before="100" w:beforeAutospacing="1" w:after="100" w:afterAutospacing="1"/>
    </w:pPr>
  </w:style>
  <w:style w:type="paragraph" w:styleId="af5">
    <w:name w:val="List Paragraph"/>
    <w:basedOn w:val="a0"/>
    <w:uiPriority w:val="34"/>
    <w:qFormat/>
    <w:rsid w:val="00182755"/>
    <w:pPr>
      <w:spacing w:line="360" w:lineRule="auto"/>
      <w:ind w:left="720" w:firstLine="567"/>
      <w:contextualSpacing/>
      <w:jc w:val="both"/>
    </w:pPr>
    <w:rPr>
      <w:rFonts w:eastAsiaTheme="minorEastAsia" w:cstheme="minorBidi"/>
      <w:sz w:val="28"/>
      <w:szCs w:val="28"/>
    </w:rPr>
  </w:style>
  <w:style w:type="character" w:styleId="af6">
    <w:name w:val="Hyperlink"/>
    <w:basedOn w:val="a1"/>
    <w:uiPriority w:val="99"/>
    <w:unhideWhenUsed/>
    <w:rsid w:val="003D554D"/>
    <w:rPr>
      <w:color w:val="0000FF" w:themeColor="hyperlink"/>
      <w:u w:val="single"/>
    </w:rPr>
  </w:style>
  <w:style w:type="character" w:styleId="af7">
    <w:name w:val="FollowedHyperlink"/>
    <w:basedOn w:val="a1"/>
    <w:uiPriority w:val="99"/>
    <w:semiHidden/>
    <w:unhideWhenUsed/>
    <w:rsid w:val="007C4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c">
    <w:name w:val="header"/>
    <w:basedOn w:val="a0"/>
    <w:link w:val="ad"/>
    <w:rsid w:val="00034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03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0347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34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03473C"/>
  </w:style>
  <w:style w:type="paragraph" w:customStyle="1" w:styleId="-">
    <w:name w:val="Текст пресс-релиза (курсив)"/>
    <w:next w:val="-0"/>
    <w:autoRedefine/>
    <w:rsid w:val="002F0F99"/>
    <w:pPr>
      <w:spacing w:after="240" w:line="240" w:lineRule="auto"/>
      <w:jc w:val="center"/>
    </w:pPr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customStyle="1" w:styleId="-1">
    <w:name w:val="Заголовок пресс-релиза"/>
    <w:basedOn w:val="a0"/>
    <w:next w:val="-"/>
    <w:autoRedefine/>
    <w:rsid w:val="0003473C"/>
    <w:pPr>
      <w:spacing w:before="240" w:after="120"/>
      <w:jc w:val="both"/>
    </w:pPr>
    <w:rPr>
      <w:rFonts w:ascii="Arial" w:hAnsi="Arial"/>
      <w:b/>
      <w:sz w:val="28"/>
      <w:szCs w:val="28"/>
    </w:rPr>
  </w:style>
  <w:style w:type="paragraph" w:customStyle="1" w:styleId="-0">
    <w:name w:val="Текст пресс-релиза"/>
    <w:basedOn w:val="-"/>
    <w:autoRedefine/>
    <w:rsid w:val="000A7064"/>
    <w:pPr>
      <w:spacing w:after="160"/>
      <w:jc w:val="left"/>
    </w:pPr>
    <w:rPr>
      <w:b/>
      <w:i w:val="0"/>
      <w:szCs w:val="20"/>
    </w:rPr>
  </w:style>
  <w:style w:type="paragraph" w:styleId="af1">
    <w:name w:val="Plain Text"/>
    <w:aliases w:val=" Знак Знак,Текст Знак Знак, Знак Знак2 Знак, Знак Знак2"/>
    <w:basedOn w:val="a0"/>
    <w:link w:val="af2"/>
    <w:rsid w:val="0003473C"/>
    <w:rPr>
      <w:rFonts w:ascii="Courier New" w:hAnsi="Courier New"/>
      <w:sz w:val="20"/>
      <w:szCs w:val="20"/>
    </w:rPr>
  </w:style>
  <w:style w:type="character" w:customStyle="1" w:styleId="af2">
    <w:name w:val="Текст Знак"/>
    <w:aliases w:val=" Знак Знак Знак,Текст Знак Знак Знак, Знак Знак2 Знак Знак, Знак Знак2 Знак1"/>
    <w:basedOn w:val="a1"/>
    <w:link w:val="af1"/>
    <w:rsid w:val="0003473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3">
    <w:name w:val="Table Grid"/>
    <w:basedOn w:val="a2"/>
    <w:uiPriority w:val="59"/>
    <w:rsid w:val="0079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7A6B91"/>
    <w:pPr>
      <w:spacing w:before="100" w:beforeAutospacing="1" w:after="100" w:afterAutospacing="1"/>
    </w:pPr>
  </w:style>
  <w:style w:type="paragraph" w:styleId="af5">
    <w:name w:val="List Paragraph"/>
    <w:basedOn w:val="a0"/>
    <w:uiPriority w:val="34"/>
    <w:qFormat/>
    <w:rsid w:val="00182755"/>
    <w:pPr>
      <w:spacing w:line="360" w:lineRule="auto"/>
      <w:ind w:left="720" w:firstLine="567"/>
      <w:contextualSpacing/>
      <w:jc w:val="both"/>
    </w:pPr>
    <w:rPr>
      <w:rFonts w:eastAsiaTheme="minorEastAsia" w:cstheme="minorBidi"/>
      <w:sz w:val="28"/>
      <w:szCs w:val="28"/>
    </w:rPr>
  </w:style>
  <w:style w:type="character" w:styleId="af6">
    <w:name w:val="Hyperlink"/>
    <w:basedOn w:val="a1"/>
    <w:uiPriority w:val="99"/>
    <w:unhideWhenUsed/>
    <w:rsid w:val="003D554D"/>
    <w:rPr>
      <w:color w:val="0000FF" w:themeColor="hyperlink"/>
      <w:u w:val="single"/>
    </w:rPr>
  </w:style>
  <w:style w:type="character" w:styleId="af7">
    <w:name w:val="FollowedHyperlink"/>
    <w:basedOn w:val="a1"/>
    <w:uiPriority w:val="99"/>
    <w:semiHidden/>
    <w:unhideWhenUsed/>
    <w:rsid w:val="007C4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ikishin-ka@so-up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ishin-ka@so-ups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А. М.</dc:creator>
  <cp:lastModifiedBy>Гофман Андрей Владимирович</cp:lastModifiedBy>
  <cp:revision>21</cp:revision>
  <dcterms:created xsi:type="dcterms:W3CDTF">2014-11-07T16:19:00Z</dcterms:created>
  <dcterms:modified xsi:type="dcterms:W3CDTF">2014-11-11T11:24:00Z</dcterms:modified>
</cp:coreProperties>
</file>